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67DA" w:rsidRPr="00556E94" w:rsidRDefault="006D004E">
      <w:pPr>
        <w:jc w:val="center"/>
        <w:rPr>
          <w:bCs/>
          <w:sz w:val="28"/>
          <w:szCs w:val="28"/>
          <w:lang w:val="uk-UA"/>
        </w:rPr>
      </w:pPr>
      <w:r w:rsidRPr="00556E94">
        <w:rPr>
          <w:bCs/>
          <w:sz w:val="28"/>
          <w:szCs w:val="28"/>
          <w:lang w:val="uk-UA"/>
        </w:rPr>
        <w:t>МІСЦЕВЕ  САМОВРЯДУВАННЯ</w:t>
      </w:r>
    </w:p>
    <w:p w:rsidR="005667DA" w:rsidRPr="00556E94" w:rsidRDefault="006D004E">
      <w:pPr>
        <w:pStyle w:val="Heading2"/>
        <w:numPr>
          <w:ilvl w:val="1"/>
          <w:numId w:val="1"/>
        </w:numPr>
      </w:pPr>
      <w:r w:rsidRPr="00556E94">
        <w:rPr>
          <w:b w:val="0"/>
          <w:szCs w:val="28"/>
          <w:lang w:val="ru-RU"/>
        </w:rPr>
        <w:t>ПОКРО</w:t>
      </w:r>
      <w:r w:rsidRPr="00556E94">
        <w:rPr>
          <w:b w:val="0"/>
          <w:szCs w:val="28"/>
        </w:rPr>
        <w:t>ВСЬКА   МІСЬКА   РАДА</w:t>
      </w:r>
    </w:p>
    <w:p w:rsidR="005667DA" w:rsidRPr="00556E94" w:rsidRDefault="005667DA">
      <w:pPr>
        <w:rPr>
          <w:b/>
          <w:sz w:val="16"/>
          <w:szCs w:val="16"/>
          <w:lang w:val="uk-UA"/>
        </w:rPr>
      </w:pPr>
    </w:p>
    <w:p w:rsidR="005667DA" w:rsidRPr="00556E94" w:rsidRDefault="006D004E">
      <w:pPr>
        <w:jc w:val="center"/>
        <w:rPr>
          <w:b/>
          <w:bCs/>
          <w:sz w:val="28"/>
          <w:szCs w:val="28"/>
          <w:lang w:val="uk-UA"/>
        </w:rPr>
      </w:pPr>
      <w:r w:rsidRPr="00556E94">
        <w:rPr>
          <w:b/>
          <w:bCs/>
          <w:sz w:val="28"/>
          <w:szCs w:val="28"/>
          <w:lang w:val="uk-UA"/>
        </w:rPr>
        <w:t>ПРОТОКОЛ</w:t>
      </w:r>
    </w:p>
    <w:p w:rsidR="005667DA" w:rsidRPr="00556E94" w:rsidRDefault="006D004E">
      <w:pPr>
        <w:jc w:val="center"/>
      </w:pPr>
      <w:r w:rsidRPr="00556E94">
        <w:rPr>
          <w:rFonts w:eastAsia="Bookman Old Style"/>
          <w:sz w:val="28"/>
          <w:szCs w:val="28"/>
          <w:lang w:val="uk-UA"/>
        </w:rPr>
        <w:t xml:space="preserve"> пленарного засідання </w:t>
      </w:r>
      <w:r w:rsidRPr="00556E94">
        <w:rPr>
          <w:sz w:val="28"/>
          <w:szCs w:val="28"/>
          <w:lang w:val="uk-UA"/>
        </w:rPr>
        <w:t xml:space="preserve">чергової </w:t>
      </w:r>
      <w:r w:rsidR="00556E94">
        <w:rPr>
          <w:sz w:val="28"/>
          <w:szCs w:val="28"/>
          <w:lang w:val="uk-UA"/>
        </w:rPr>
        <w:t>30</w:t>
      </w:r>
      <w:r w:rsidRPr="00556E94">
        <w:rPr>
          <w:sz w:val="28"/>
          <w:szCs w:val="28"/>
          <w:lang w:val="uk-UA"/>
        </w:rPr>
        <w:t xml:space="preserve"> сесії міської ради </w:t>
      </w:r>
      <w:r w:rsidRPr="00556E94">
        <w:rPr>
          <w:sz w:val="28"/>
          <w:szCs w:val="28"/>
        </w:rPr>
        <w:t>8</w:t>
      </w:r>
      <w:r w:rsidRPr="00556E94">
        <w:rPr>
          <w:sz w:val="28"/>
          <w:szCs w:val="28"/>
          <w:lang w:val="uk-UA"/>
        </w:rPr>
        <w:t xml:space="preserve"> </w:t>
      </w:r>
      <w:r w:rsidRPr="00556E94">
        <w:rPr>
          <w:sz w:val="28"/>
          <w:szCs w:val="28"/>
          <w:lang w:val="en-US"/>
        </w:rPr>
        <w:t>c</w:t>
      </w:r>
      <w:r w:rsidRPr="00556E94">
        <w:rPr>
          <w:sz w:val="28"/>
          <w:szCs w:val="28"/>
          <w:lang w:val="uk-UA"/>
        </w:rPr>
        <w:t>кликання</w:t>
      </w:r>
    </w:p>
    <w:p w:rsidR="005667DA" w:rsidRDefault="006D004E">
      <w:pPr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ascii="Bookman Old Style" w:hAnsi="Bookman Old Style" w:cs="Bookman Old Style"/>
          <w:sz w:val="28"/>
          <w:szCs w:val="28"/>
          <w:lang w:val="uk-UA"/>
        </w:rPr>
        <w:t xml:space="preserve"> </w:t>
      </w:r>
    </w:p>
    <w:p w:rsidR="005667DA" w:rsidRDefault="006D004E">
      <w:pPr>
        <w:tabs>
          <w:tab w:val="left" w:pos="5880"/>
        </w:tabs>
        <w:jc w:val="right"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  <w:t xml:space="preserve"> </w:t>
      </w:r>
      <w:r w:rsidR="00556E94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</w:t>
      </w:r>
      <w:r w:rsidR="00556E94">
        <w:rPr>
          <w:sz w:val="28"/>
          <w:szCs w:val="28"/>
          <w:lang w:val="uk-UA"/>
        </w:rPr>
        <w:t>вересня</w:t>
      </w:r>
      <w:r>
        <w:rPr>
          <w:sz w:val="28"/>
          <w:szCs w:val="28"/>
          <w:lang w:val="uk-UA"/>
        </w:rPr>
        <w:t xml:space="preserve"> 20</w:t>
      </w:r>
      <w:r w:rsidRPr="00556E94">
        <w:rPr>
          <w:sz w:val="28"/>
          <w:szCs w:val="28"/>
        </w:rPr>
        <w:t>22</w:t>
      </w:r>
      <w:r>
        <w:rPr>
          <w:sz w:val="28"/>
          <w:szCs w:val="28"/>
          <w:lang w:val="uk-UA"/>
        </w:rPr>
        <w:t xml:space="preserve"> року</w:t>
      </w:r>
    </w:p>
    <w:p w:rsidR="005667DA" w:rsidRDefault="006D004E">
      <w:pPr>
        <w:tabs>
          <w:tab w:val="left" w:pos="58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13.00 год.</w:t>
      </w:r>
    </w:p>
    <w:p w:rsidR="005667DA" w:rsidRDefault="005667DA">
      <w:pPr>
        <w:tabs>
          <w:tab w:val="left" w:pos="5880"/>
        </w:tabs>
        <w:jc w:val="both"/>
        <w:rPr>
          <w:sz w:val="16"/>
          <w:szCs w:val="16"/>
          <w:lang w:val="uk-UA"/>
        </w:rPr>
      </w:pPr>
    </w:p>
    <w:p w:rsidR="005667DA" w:rsidRDefault="005667DA">
      <w:pPr>
        <w:tabs>
          <w:tab w:val="left" w:pos="5880"/>
        </w:tabs>
        <w:jc w:val="both"/>
        <w:rPr>
          <w:sz w:val="16"/>
          <w:szCs w:val="16"/>
          <w:lang w:val="uk-UA"/>
        </w:rPr>
      </w:pPr>
    </w:p>
    <w:p w:rsidR="005667DA" w:rsidRDefault="006D004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Усього  обрано          </w:t>
      </w:r>
      <w:r>
        <w:rPr>
          <w:sz w:val="28"/>
          <w:szCs w:val="28"/>
          <w:lang w:val="uk-UA"/>
        </w:rPr>
        <w:tab/>
        <w:t>-  34  депутата</w:t>
      </w:r>
    </w:p>
    <w:p w:rsidR="005667DA" w:rsidRDefault="006D004E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 xml:space="preserve">           Було присутніх          </w:t>
      </w:r>
      <w:r>
        <w:rPr>
          <w:sz w:val="28"/>
          <w:szCs w:val="28"/>
          <w:lang w:val="uk-UA"/>
        </w:rPr>
        <w:tab/>
        <w:t xml:space="preserve">-  </w:t>
      </w:r>
      <w:r>
        <w:rPr>
          <w:color w:val="000000"/>
          <w:sz w:val="28"/>
          <w:szCs w:val="28"/>
          <w:lang w:val="uk-UA"/>
        </w:rPr>
        <w:t>2</w:t>
      </w:r>
      <w:r w:rsidR="00556E94">
        <w:rPr>
          <w:color w:val="000000"/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 депутат</w:t>
      </w:r>
      <w:r w:rsidR="00556E94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та міський голова</w:t>
      </w:r>
    </w:p>
    <w:p w:rsidR="005667DA" w:rsidRPr="00556E94" w:rsidRDefault="006D004E">
      <w:pPr>
        <w:tabs>
          <w:tab w:val="left" w:pos="0"/>
        </w:tabs>
        <w:ind w:firstLine="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Відсутні                </w:t>
      </w:r>
      <w:r>
        <w:rPr>
          <w:sz w:val="28"/>
          <w:szCs w:val="28"/>
          <w:lang w:val="uk-UA"/>
        </w:rPr>
        <w:tab/>
        <w:t xml:space="preserve">-  </w:t>
      </w:r>
      <w:r w:rsidR="00556E94">
        <w:rPr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 w:rsidR="006D004E" w:rsidRDefault="006D004E" w:rsidP="006D004E">
      <w:pPr>
        <w:tabs>
          <w:tab w:val="left" w:pos="0"/>
        </w:tabs>
        <w:jc w:val="center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Барабах</w:t>
      </w:r>
      <w:proofErr w:type="spellEnd"/>
      <w:r>
        <w:rPr>
          <w:color w:val="000000"/>
          <w:sz w:val="28"/>
          <w:szCs w:val="28"/>
          <w:lang w:val="uk-UA"/>
        </w:rPr>
        <w:t xml:space="preserve"> А.М., </w:t>
      </w:r>
      <w:proofErr w:type="spellStart"/>
      <w:r>
        <w:rPr>
          <w:color w:val="000000"/>
          <w:sz w:val="28"/>
          <w:szCs w:val="28"/>
          <w:lang w:val="uk-UA"/>
        </w:rPr>
        <w:t>Відяєва</w:t>
      </w:r>
      <w:proofErr w:type="spellEnd"/>
      <w:r>
        <w:rPr>
          <w:color w:val="000000"/>
          <w:sz w:val="28"/>
          <w:szCs w:val="28"/>
          <w:lang w:val="uk-UA"/>
        </w:rPr>
        <w:t xml:space="preserve"> Г.М., </w:t>
      </w:r>
      <w:proofErr w:type="spellStart"/>
      <w:r>
        <w:rPr>
          <w:color w:val="000000"/>
          <w:sz w:val="28"/>
          <w:szCs w:val="28"/>
          <w:lang w:val="uk-UA"/>
        </w:rPr>
        <w:t>Есаулова</w:t>
      </w:r>
      <w:proofErr w:type="spellEnd"/>
      <w:r>
        <w:rPr>
          <w:color w:val="000000"/>
          <w:sz w:val="28"/>
          <w:szCs w:val="28"/>
          <w:lang w:val="uk-UA"/>
        </w:rPr>
        <w:t xml:space="preserve"> С.А., </w:t>
      </w:r>
      <w:proofErr w:type="spellStart"/>
      <w:r>
        <w:rPr>
          <w:color w:val="000000"/>
          <w:sz w:val="28"/>
          <w:szCs w:val="28"/>
          <w:lang w:val="uk-UA"/>
        </w:rPr>
        <w:t>Ляшук</w:t>
      </w:r>
      <w:proofErr w:type="spellEnd"/>
      <w:r>
        <w:rPr>
          <w:color w:val="000000"/>
          <w:sz w:val="28"/>
          <w:szCs w:val="28"/>
          <w:lang w:val="uk-UA"/>
        </w:rPr>
        <w:t xml:space="preserve"> О.О.,Малий В.Ю.,</w:t>
      </w:r>
    </w:p>
    <w:p w:rsidR="005667DA" w:rsidRPr="00556E94" w:rsidRDefault="006D004E" w:rsidP="006D004E">
      <w:pPr>
        <w:tabs>
          <w:tab w:val="left" w:pos="0"/>
        </w:tabs>
        <w:jc w:val="center"/>
        <w:rPr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Мациборко</w:t>
      </w:r>
      <w:proofErr w:type="spellEnd"/>
      <w:r>
        <w:rPr>
          <w:color w:val="000000"/>
          <w:sz w:val="28"/>
          <w:szCs w:val="28"/>
          <w:lang w:val="uk-UA"/>
        </w:rPr>
        <w:t xml:space="preserve"> І.М., Міщенко Д.В., Шаповал З.В.</w:t>
      </w:r>
    </w:p>
    <w:p w:rsidR="005667DA" w:rsidRDefault="005667DA">
      <w:pPr>
        <w:tabs>
          <w:tab w:val="left" w:pos="5880"/>
        </w:tabs>
        <w:jc w:val="both"/>
        <w:rPr>
          <w:color w:val="FF6600"/>
          <w:sz w:val="28"/>
          <w:szCs w:val="28"/>
          <w:lang w:val="uk-UA"/>
        </w:rPr>
      </w:pPr>
    </w:p>
    <w:p w:rsidR="005667DA" w:rsidRDefault="006D004E">
      <w:pPr>
        <w:tabs>
          <w:tab w:val="left" w:pos="58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Головував: Шаповал Олександр Миколайович – міський голова</w:t>
      </w:r>
    </w:p>
    <w:p w:rsidR="005667DA" w:rsidRDefault="005667DA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5667DA" w:rsidRPr="006D004E" w:rsidRDefault="006D004E">
      <w:pPr>
        <w:tabs>
          <w:tab w:val="left" w:pos="588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 w:rsidR="005667DA" w:rsidRDefault="006D004E">
      <w:pPr>
        <w:jc w:val="both"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інформації, </w:t>
      </w:r>
      <w:r>
        <w:rPr>
          <w:color w:val="auto"/>
          <w:sz w:val="30"/>
          <w:szCs w:val="30"/>
          <w:lang w:val="uk-UA"/>
        </w:rPr>
        <w:t>рідні</w:t>
      </w:r>
      <w:r>
        <w:rPr>
          <w:sz w:val="30"/>
          <w:szCs w:val="30"/>
          <w:lang w:val="uk-UA"/>
        </w:rPr>
        <w:t xml:space="preserve"> та близькі загиблих захисників нашої громади </w:t>
      </w:r>
      <w:r>
        <w:rPr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чол.</w:t>
      </w:r>
    </w:p>
    <w:p w:rsidR="005667DA" w:rsidRDefault="005667DA">
      <w:pPr>
        <w:jc w:val="both"/>
        <w:rPr>
          <w:sz w:val="28"/>
          <w:szCs w:val="28"/>
          <w:lang w:val="uk-UA"/>
        </w:rPr>
      </w:pPr>
    </w:p>
    <w:p w:rsidR="005667DA" w:rsidRPr="00556E94" w:rsidRDefault="006D004E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Головуючий запропонував вшанувати хвилиною мовчання загиблих  </w:t>
      </w:r>
      <w:proofErr w:type="spellStart"/>
      <w:r>
        <w:rPr>
          <w:sz w:val="28"/>
          <w:szCs w:val="28"/>
          <w:lang w:val="uk-UA"/>
        </w:rPr>
        <w:t>воїнів-</w:t>
      </w:r>
      <w:proofErr w:type="spellEnd"/>
      <w:r>
        <w:rPr>
          <w:sz w:val="28"/>
          <w:szCs w:val="28"/>
          <w:lang w:val="uk-UA"/>
        </w:rPr>
        <w:t xml:space="preserve"> мешканц</w:t>
      </w:r>
      <w:r>
        <w:rPr>
          <w:color w:val="auto"/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 нашого міста </w:t>
      </w:r>
      <w:r>
        <w:rPr>
          <w:color w:val="auto"/>
          <w:sz w:val="28"/>
          <w:szCs w:val="28"/>
          <w:lang w:val="uk-UA"/>
        </w:rPr>
        <w:t xml:space="preserve"> і всіх тих</w:t>
      </w:r>
      <w:r>
        <w:rPr>
          <w:sz w:val="28"/>
          <w:szCs w:val="28"/>
          <w:lang w:val="uk-UA"/>
        </w:rPr>
        <w:t xml:space="preserve">,  хто   поклав  своє життя за свободу, незалежність та територіальну цілісність України проти </w:t>
      </w:r>
      <w:r>
        <w:rPr>
          <w:color w:val="auto"/>
          <w:sz w:val="30"/>
          <w:szCs w:val="30"/>
          <w:lang w:val="uk-UA"/>
        </w:rPr>
        <w:t>російської</w:t>
      </w:r>
      <w:r>
        <w:rPr>
          <w:sz w:val="30"/>
          <w:szCs w:val="30"/>
          <w:lang w:val="uk-UA"/>
        </w:rPr>
        <w:t xml:space="preserve"> агресії.</w:t>
      </w:r>
    </w:p>
    <w:p w:rsidR="005667DA" w:rsidRDefault="006D004E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(хвилина мовчання)</w:t>
      </w:r>
    </w:p>
    <w:p w:rsidR="005667DA" w:rsidRDefault="005667DA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</w:p>
    <w:p w:rsidR="005667DA" w:rsidRDefault="006D004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 w:rsidR="004E50D2" w:rsidRDefault="004E50D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667DA" w:rsidRDefault="006D004E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667DA" w:rsidRDefault="006D004E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пропозицію Шаповала О.М.)</w:t>
      </w:r>
    </w:p>
    <w:p w:rsidR="005667DA" w:rsidRDefault="006D00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667DA" w:rsidRDefault="006D004E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27</w:t>
      </w:r>
    </w:p>
    <w:p w:rsidR="005667DA" w:rsidRDefault="005667D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5667DA" w:rsidRDefault="006D00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 w:rsidR="005667DA" w:rsidRDefault="005667DA">
      <w:pPr>
        <w:jc w:val="both"/>
        <w:rPr>
          <w:sz w:val="28"/>
          <w:szCs w:val="28"/>
          <w:lang w:val="uk-UA"/>
        </w:rPr>
      </w:pPr>
    </w:p>
    <w:p w:rsidR="005667DA" w:rsidRDefault="006D004E">
      <w:pPr>
        <w:ind w:firstLine="708"/>
        <w:jc w:val="both"/>
      </w:pPr>
      <w:proofErr w:type="spellStart"/>
      <w:r>
        <w:rPr>
          <w:color w:val="000000"/>
          <w:sz w:val="28"/>
          <w:szCs w:val="28"/>
          <w:lang w:val="uk-UA"/>
        </w:rPr>
        <w:t>Свергун</w:t>
      </w:r>
      <w:proofErr w:type="spellEnd"/>
      <w:r>
        <w:rPr>
          <w:color w:val="000000"/>
          <w:sz w:val="28"/>
          <w:szCs w:val="28"/>
          <w:lang w:val="uk-UA"/>
        </w:rPr>
        <w:t xml:space="preserve"> О.І. 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запропонувала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 w:rsidR="005667DA" w:rsidRDefault="005667DA">
      <w:pPr>
        <w:ind w:firstLine="708"/>
        <w:jc w:val="both"/>
        <w:rPr>
          <w:sz w:val="28"/>
          <w:szCs w:val="28"/>
          <w:lang w:val="uk-UA"/>
        </w:rPr>
      </w:pPr>
    </w:p>
    <w:p w:rsidR="005667DA" w:rsidRDefault="006D004E">
      <w:pPr>
        <w:tabs>
          <w:tab w:val="left" w:pos="5880"/>
        </w:tabs>
        <w:jc w:val="both"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>:    Сударєва Тетяна Миколаївна</w:t>
      </w:r>
    </w:p>
    <w:p w:rsidR="005667DA" w:rsidRDefault="006D004E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Тиква Алла Андріївна         </w:t>
      </w:r>
    </w:p>
    <w:p w:rsidR="004E50D2" w:rsidRDefault="004E50D2">
      <w:pPr>
        <w:tabs>
          <w:tab w:val="left" w:pos="0"/>
        </w:tabs>
        <w:jc w:val="both"/>
      </w:pPr>
    </w:p>
    <w:p w:rsidR="005667DA" w:rsidRDefault="006D004E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667DA" w:rsidRDefault="006D00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667DA" w:rsidRDefault="006D004E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27</w:t>
      </w:r>
    </w:p>
    <w:p w:rsidR="005667DA" w:rsidRDefault="005667DA">
      <w:pPr>
        <w:tabs>
          <w:tab w:val="left" w:pos="5880"/>
        </w:tabs>
        <w:jc w:val="both"/>
        <w:rPr>
          <w:sz w:val="20"/>
          <w:szCs w:val="20"/>
          <w:lang w:val="uk-UA"/>
        </w:rPr>
      </w:pPr>
    </w:p>
    <w:p w:rsidR="005667DA" w:rsidRDefault="006D004E">
      <w:pPr>
        <w:tabs>
          <w:tab w:val="left" w:pos="0"/>
        </w:tabs>
        <w:ind w:firstLine="426"/>
        <w:jc w:val="both"/>
      </w:pPr>
      <w:r>
        <w:rPr>
          <w:sz w:val="28"/>
          <w:szCs w:val="28"/>
          <w:lang w:val="uk-UA"/>
        </w:rPr>
        <w:t xml:space="preserve">  Головуючий звернувся до депутатів щодо змін та доповнень до запланованого порядку денного та поставив його на голосування  в цілому: </w:t>
      </w:r>
    </w:p>
    <w:p w:rsidR="006D004E" w:rsidRPr="00031308" w:rsidRDefault="006D004E" w:rsidP="006D004E">
      <w:pPr>
        <w:ind w:right="-74" w:firstLine="567"/>
        <w:jc w:val="both"/>
      </w:pPr>
      <w:r>
        <w:rPr>
          <w:bCs/>
          <w:color w:val="000000"/>
          <w:w w:val="101"/>
          <w:kern w:val="2"/>
          <w:sz w:val="28"/>
          <w:szCs w:val="28"/>
          <w:lang w:val="uk-UA" w:eastAsia="hi-IN"/>
        </w:rPr>
        <w:tab/>
      </w:r>
      <w:r>
        <w:rPr>
          <w:bCs/>
          <w:color w:val="000000"/>
          <w:w w:val="101"/>
          <w:sz w:val="28"/>
          <w:szCs w:val="28"/>
          <w:lang w:val="uk-UA" w:eastAsia="hi-IN"/>
        </w:rPr>
        <w:t>1</w:t>
      </w:r>
      <w:r>
        <w:rPr>
          <w:color w:val="000000"/>
          <w:sz w:val="28"/>
          <w:szCs w:val="28"/>
          <w:lang w:val="uk-UA"/>
        </w:rPr>
        <w:t xml:space="preserve">.Про присвоєння звання «Почесний громадянин міста Покров» (посмертно) </w:t>
      </w:r>
      <w:r>
        <w:rPr>
          <w:sz w:val="28"/>
          <w:szCs w:val="28"/>
          <w:lang w:val="uk-UA"/>
        </w:rPr>
        <w:t>КОПИРІНУ Андрію Васильовичу.</w:t>
      </w:r>
    </w:p>
    <w:p w:rsidR="006D004E" w:rsidRPr="00031308" w:rsidRDefault="006D004E" w:rsidP="006D004E">
      <w:pPr>
        <w:ind w:right="-74" w:firstLine="567"/>
        <w:jc w:val="both"/>
      </w:pPr>
      <w:r>
        <w:rPr>
          <w:color w:val="000000"/>
          <w:sz w:val="28"/>
          <w:szCs w:val="28"/>
          <w:lang w:val="uk-UA" w:eastAsia="hi-IN"/>
        </w:rPr>
        <w:t>2</w:t>
      </w:r>
      <w:r>
        <w:rPr>
          <w:color w:val="000000"/>
          <w:sz w:val="28"/>
          <w:szCs w:val="28"/>
          <w:lang w:val="uk-UA"/>
        </w:rPr>
        <w:t xml:space="preserve">.Про присвоєння звання «Почесний громадянин міста Покров» (посмертно) </w:t>
      </w:r>
      <w:r>
        <w:rPr>
          <w:sz w:val="28"/>
          <w:szCs w:val="28"/>
          <w:lang w:val="uk-UA"/>
        </w:rPr>
        <w:t xml:space="preserve">ЛОБАНОВУ Андрію Борисовичу. </w:t>
      </w:r>
    </w:p>
    <w:p w:rsidR="006D004E" w:rsidRPr="00031308" w:rsidRDefault="006D004E" w:rsidP="006D004E">
      <w:pPr>
        <w:ind w:right="-74" w:firstLine="567"/>
        <w:jc w:val="both"/>
      </w:pPr>
      <w:r>
        <w:rPr>
          <w:color w:val="000000"/>
          <w:sz w:val="28"/>
          <w:szCs w:val="28"/>
          <w:lang w:val="uk-UA" w:eastAsia="hi-IN"/>
        </w:rPr>
        <w:t>3</w:t>
      </w:r>
      <w:r>
        <w:rPr>
          <w:color w:val="000000"/>
          <w:sz w:val="28"/>
          <w:szCs w:val="28"/>
          <w:lang w:val="uk-UA"/>
        </w:rPr>
        <w:t xml:space="preserve">.Про присвоєння звання «Почесний громадянин міста Покров» (посмертно) </w:t>
      </w:r>
      <w:r>
        <w:rPr>
          <w:sz w:val="28"/>
          <w:szCs w:val="28"/>
          <w:lang w:val="uk-UA"/>
        </w:rPr>
        <w:t xml:space="preserve">РЯБУСІ Артему Григоровичу.  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6D004E" w:rsidRPr="00031308" w:rsidRDefault="006D004E" w:rsidP="006D004E">
      <w:pPr>
        <w:ind w:right="-74" w:firstLine="567"/>
        <w:jc w:val="both"/>
      </w:pPr>
      <w:r>
        <w:rPr>
          <w:color w:val="000000"/>
          <w:sz w:val="28"/>
          <w:szCs w:val="28"/>
          <w:lang w:val="uk-UA"/>
        </w:rPr>
        <w:t>4.П</w:t>
      </w:r>
      <w:r>
        <w:rPr>
          <w:sz w:val="28"/>
          <w:szCs w:val="28"/>
          <w:lang w:val="uk-UA"/>
        </w:rPr>
        <w:t>ро присвоєння звання «Почесний громадянин міста Покров» (посмертно) СІРЕНКУ Костянтину Юрійовичу.</w:t>
      </w:r>
    </w:p>
    <w:p w:rsidR="006D004E" w:rsidRPr="00031308" w:rsidRDefault="006D004E" w:rsidP="006D004E">
      <w:pPr>
        <w:tabs>
          <w:tab w:val="left" w:pos="180"/>
        </w:tabs>
        <w:ind w:firstLine="283"/>
        <w:jc w:val="both"/>
      </w:pPr>
      <w:r>
        <w:rPr>
          <w:bCs/>
          <w:color w:val="000000"/>
          <w:spacing w:val="3"/>
          <w:sz w:val="26"/>
          <w:szCs w:val="26"/>
          <w:lang w:val="uk-UA" w:eastAsia="ar-SA"/>
        </w:rPr>
        <w:tab/>
      </w:r>
      <w:r>
        <w:rPr>
          <w:bCs/>
          <w:color w:val="000000"/>
          <w:spacing w:val="3"/>
          <w:sz w:val="26"/>
          <w:szCs w:val="26"/>
          <w:lang w:val="uk-UA" w:eastAsia="ar-SA"/>
        </w:rPr>
        <w:tab/>
      </w:r>
      <w:r>
        <w:rPr>
          <w:bCs/>
          <w:color w:val="000000"/>
          <w:spacing w:val="3"/>
          <w:sz w:val="26"/>
          <w:szCs w:val="26"/>
          <w:lang w:val="uk-UA" w:eastAsia="ar-SA"/>
        </w:rPr>
        <w:tab/>
      </w:r>
      <w:r>
        <w:rPr>
          <w:bCs/>
          <w:color w:val="000000"/>
          <w:spacing w:val="3"/>
          <w:sz w:val="26"/>
          <w:szCs w:val="26"/>
          <w:lang w:val="uk-UA" w:eastAsia="ar-SA"/>
        </w:rPr>
        <w:tab/>
      </w:r>
      <w:r>
        <w:rPr>
          <w:bCs/>
          <w:color w:val="000000"/>
          <w:spacing w:val="3"/>
          <w:sz w:val="26"/>
          <w:szCs w:val="26"/>
          <w:lang w:val="uk-UA" w:eastAsia="ar-SA"/>
        </w:rPr>
        <w:tab/>
      </w:r>
      <w:r>
        <w:rPr>
          <w:bCs/>
          <w:color w:val="000000"/>
          <w:spacing w:val="3"/>
          <w:sz w:val="26"/>
          <w:szCs w:val="26"/>
          <w:lang w:val="uk-UA" w:eastAsia="ar-SA"/>
        </w:rPr>
        <w:tab/>
      </w:r>
      <w:r>
        <w:rPr>
          <w:bCs/>
          <w:color w:val="000000"/>
          <w:spacing w:val="3"/>
          <w:sz w:val="26"/>
          <w:szCs w:val="26"/>
          <w:lang w:val="uk-UA" w:eastAsia="ar-SA"/>
        </w:rPr>
        <w:tab/>
      </w:r>
      <w:r>
        <w:rPr>
          <w:bCs/>
          <w:color w:val="000000"/>
          <w:w w:val="101"/>
          <w:sz w:val="26"/>
          <w:szCs w:val="26"/>
          <w:u w:val="single"/>
          <w:lang w:val="uk-UA" w:eastAsia="ar-SA"/>
        </w:rPr>
        <w:t>Доповідач:</w:t>
      </w:r>
      <w:r>
        <w:rPr>
          <w:bCs/>
          <w:color w:val="000000"/>
          <w:w w:val="101"/>
          <w:sz w:val="26"/>
          <w:szCs w:val="26"/>
          <w:lang w:val="uk-UA" w:eastAsia="ar-SA"/>
        </w:rPr>
        <w:t xml:space="preserve"> </w:t>
      </w:r>
      <w:proofErr w:type="spellStart"/>
      <w:r>
        <w:rPr>
          <w:bCs/>
          <w:color w:val="000000"/>
          <w:w w:val="101"/>
          <w:sz w:val="26"/>
          <w:szCs w:val="26"/>
          <w:lang w:val="uk-UA" w:eastAsia="ar-SA"/>
        </w:rPr>
        <w:t>Курасов</w:t>
      </w:r>
      <w:proofErr w:type="spellEnd"/>
      <w:r>
        <w:rPr>
          <w:bCs/>
          <w:color w:val="000000"/>
          <w:w w:val="101"/>
          <w:sz w:val="26"/>
          <w:szCs w:val="26"/>
          <w:lang w:val="uk-UA" w:eastAsia="ar-SA"/>
        </w:rPr>
        <w:t xml:space="preserve"> Сергій Сергійович –  </w:t>
      </w:r>
    </w:p>
    <w:p w:rsidR="006D004E" w:rsidRPr="00031308" w:rsidRDefault="006D004E" w:rsidP="006D004E">
      <w:pPr>
        <w:tabs>
          <w:tab w:val="left" w:pos="0"/>
        </w:tabs>
        <w:jc w:val="both"/>
      </w:pPr>
      <w:r>
        <w:rPr>
          <w:bCs/>
          <w:color w:val="050505"/>
          <w:w w:val="101"/>
          <w:sz w:val="26"/>
          <w:szCs w:val="26"/>
          <w:lang w:val="uk-UA" w:eastAsia="ar-SA"/>
        </w:rPr>
        <w:t xml:space="preserve">                                                         </w:t>
      </w:r>
      <w:r>
        <w:rPr>
          <w:bCs/>
          <w:color w:val="050505"/>
          <w:w w:val="101"/>
          <w:sz w:val="26"/>
          <w:szCs w:val="26"/>
          <w:lang w:val="uk-UA" w:eastAsia="ar-SA"/>
        </w:rPr>
        <w:tab/>
        <w:t xml:space="preserve">        </w:t>
      </w:r>
      <w:r>
        <w:rPr>
          <w:bCs/>
          <w:color w:val="050505"/>
          <w:w w:val="101"/>
          <w:sz w:val="26"/>
          <w:szCs w:val="26"/>
          <w:lang w:val="uk-UA" w:eastAsia="ar-SA"/>
        </w:rPr>
        <w:tab/>
      </w:r>
      <w:r>
        <w:rPr>
          <w:bCs/>
          <w:color w:val="050505"/>
          <w:w w:val="101"/>
          <w:sz w:val="26"/>
          <w:szCs w:val="26"/>
          <w:lang w:val="uk-UA" w:eastAsia="ar-SA"/>
        </w:rPr>
        <w:tab/>
      </w:r>
      <w:r>
        <w:rPr>
          <w:bCs/>
          <w:color w:val="050505"/>
          <w:w w:val="101"/>
          <w:sz w:val="26"/>
          <w:szCs w:val="26"/>
          <w:lang w:val="uk-UA" w:eastAsia="ar-SA"/>
        </w:rPr>
        <w:tab/>
        <w:t>секретар міської ради</w:t>
      </w:r>
    </w:p>
    <w:p w:rsidR="006D004E" w:rsidRPr="00031308" w:rsidRDefault="006D004E" w:rsidP="006D004E">
      <w:pPr>
        <w:ind w:firstLine="567"/>
        <w:jc w:val="both"/>
        <w:rPr>
          <w:bCs/>
          <w:iCs/>
          <w:color w:val="000000"/>
          <w:w w:val="101"/>
          <w:sz w:val="16"/>
          <w:szCs w:val="16"/>
          <w:lang w:val="uk-UA" w:eastAsia="ar-SA"/>
        </w:rPr>
      </w:pPr>
    </w:p>
    <w:p w:rsidR="006D004E" w:rsidRPr="00031308" w:rsidRDefault="006D004E" w:rsidP="006D004E">
      <w:pPr>
        <w:jc w:val="center"/>
      </w:pPr>
      <w:r>
        <w:rPr>
          <w:sz w:val="28"/>
          <w:szCs w:val="28"/>
          <w:lang w:val="uk-UA"/>
        </w:rPr>
        <w:t>ОСНОВНЕ  ПИТАННЯ :</w:t>
      </w:r>
    </w:p>
    <w:p w:rsidR="006D004E" w:rsidRPr="00031308" w:rsidRDefault="006D004E" w:rsidP="006D004E">
      <w:pPr>
        <w:ind w:firstLine="567"/>
        <w:jc w:val="both"/>
      </w:pPr>
      <w:r>
        <w:rPr>
          <w:color w:val="000000"/>
          <w:sz w:val="28"/>
          <w:szCs w:val="28"/>
          <w:lang w:val="uk-UA"/>
        </w:rPr>
        <w:t>5.Про готовність міських комунальних підприємств та бюджетних установ міста до роботи в осінньо-зимовий період 2022 – 2023 років.</w:t>
      </w:r>
    </w:p>
    <w:p w:rsidR="006D004E" w:rsidRPr="00031308" w:rsidRDefault="006D004E" w:rsidP="006D004E">
      <w:pPr>
        <w:ind w:left="3545" w:firstLine="709"/>
        <w:jc w:val="both"/>
      </w:pPr>
      <w:r>
        <w:rPr>
          <w:bCs/>
          <w:color w:val="000000"/>
          <w:spacing w:val="3"/>
          <w:sz w:val="26"/>
          <w:szCs w:val="26"/>
          <w:lang w:val="uk-UA" w:eastAsia="en-US"/>
        </w:rPr>
        <w:t xml:space="preserve">      </w:t>
      </w:r>
      <w:r>
        <w:rPr>
          <w:sz w:val="26"/>
          <w:szCs w:val="26"/>
          <w:u w:val="single"/>
          <w:lang w:val="uk-UA"/>
        </w:rPr>
        <w:t>Доповідач</w:t>
      </w:r>
      <w:r>
        <w:rPr>
          <w:sz w:val="26"/>
          <w:szCs w:val="26"/>
          <w:lang w:val="uk-UA"/>
        </w:rPr>
        <w:t xml:space="preserve">: Солянко Віталій Анатолійович –   </w:t>
      </w:r>
    </w:p>
    <w:p w:rsidR="006D004E" w:rsidRPr="00031308" w:rsidRDefault="006D004E" w:rsidP="006D004E">
      <w:pPr>
        <w:shd w:val="clear" w:color="auto" w:fill="FFFFFF"/>
        <w:ind w:firstLine="567"/>
        <w:jc w:val="both"/>
      </w:pP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  <w:t xml:space="preserve">      </w:t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  <w:t>заступник міського голови</w:t>
      </w:r>
    </w:p>
    <w:p w:rsidR="006D004E" w:rsidRDefault="006D004E" w:rsidP="006D004E">
      <w:pPr>
        <w:jc w:val="both"/>
        <w:rPr>
          <w:sz w:val="16"/>
          <w:szCs w:val="16"/>
        </w:rPr>
      </w:pPr>
    </w:p>
    <w:p w:rsidR="006D004E" w:rsidRPr="00031308" w:rsidRDefault="006D004E" w:rsidP="006D004E">
      <w:pPr>
        <w:ind w:firstLine="283"/>
        <w:jc w:val="center"/>
      </w:pPr>
      <w:r>
        <w:rPr>
          <w:sz w:val="28"/>
          <w:szCs w:val="28"/>
          <w:lang w:val="uk-UA"/>
        </w:rPr>
        <w:t>ПИТАННЯ У РІЗНОМУ:</w:t>
      </w:r>
    </w:p>
    <w:p w:rsidR="006D004E" w:rsidRPr="00031308" w:rsidRDefault="006D004E" w:rsidP="006D004E">
      <w:pPr>
        <w:pStyle w:val="a8"/>
        <w:widowControl w:val="0"/>
        <w:ind w:firstLine="567"/>
        <w:rPr>
          <w:lang w:val="ru-RU"/>
        </w:rPr>
      </w:pPr>
      <w:r>
        <w:rPr>
          <w:bCs/>
          <w:color w:val="000000"/>
          <w:w w:val="101"/>
          <w:sz w:val="28"/>
          <w:szCs w:val="28"/>
          <w:lang w:eastAsia="uk-UA"/>
        </w:rPr>
        <w:t xml:space="preserve">6.Про внесення змін до </w:t>
      </w:r>
      <w:r>
        <w:rPr>
          <w:color w:val="000000"/>
          <w:spacing w:val="3"/>
          <w:sz w:val="28"/>
          <w:szCs w:val="28"/>
        </w:rPr>
        <w:t>Програми підтримки</w:t>
      </w:r>
      <w:r>
        <w:rPr>
          <w:b/>
          <w:color w:val="000000"/>
          <w:spacing w:val="3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 xml:space="preserve">3 відділу у </w:t>
      </w:r>
      <w:proofErr w:type="spellStart"/>
      <w:r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>м.Покров</w:t>
      </w:r>
      <w:proofErr w:type="spellEnd"/>
      <w:r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 xml:space="preserve"> Нікопольського районного територіального центру комплектування та соціальної підтримки</w:t>
      </w:r>
      <w:r>
        <w:rPr>
          <w:rFonts w:eastAsia="Andale Sans UI"/>
          <w:b/>
          <w:color w:val="000000"/>
          <w:spacing w:val="3"/>
          <w:sz w:val="28"/>
          <w:szCs w:val="28"/>
        </w:rPr>
        <w:t xml:space="preserve"> </w:t>
      </w:r>
      <w:r>
        <w:rPr>
          <w:rFonts w:eastAsia="Andale Sans UI"/>
          <w:color w:val="000000"/>
          <w:spacing w:val="3"/>
          <w:sz w:val="28"/>
          <w:szCs w:val="28"/>
        </w:rPr>
        <w:t xml:space="preserve">на 2021 — 2023 роки, затвердженої </w:t>
      </w:r>
      <w:r>
        <w:rPr>
          <w:bCs/>
          <w:color w:val="000000"/>
          <w:w w:val="101"/>
          <w:sz w:val="28"/>
          <w:szCs w:val="28"/>
          <w:lang w:eastAsia="uk-UA"/>
        </w:rPr>
        <w:t xml:space="preserve">рішенням 62 сесії міської ради 7 скликання від 23.10.2020 № 26. </w:t>
      </w:r>
    </w:p>
    <w:p w:rsidR="006D004E" w:rsidRPr="00031308" w:rsidRDefault="006D004E" w:rsidP="006D004E">
      <w:pPr>
        <w:pStyle w:val="a8"/>
        <w:widowControl w:val="0"/>
        <w:ind w:firstLine="567"/>
        <w:rPr>
          <w:lang w:val="ru-RU"/>
        </w:rPr>
      </w:pPr>
      <w:r>
        <w:rPr>
          <w:color w:val="000000"/>
          <w:spacing w:val="3"/>
          <w:sz w:val="28"/>
          <w:szCs w:val="28"/>
        </w:rPr>
        <w:t>7.Про затвердження Порядку використання у 2022 році субвенції з міського бюджету державному бюджету на виконання Програми підтримки</w:t>
      </w:r>
      <w:r>
        <w:rPr>
          <w:b/>
          <w:color w:val="000000"/>
          <w:spacing w:val="3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 xml:space="preserve">3 відділу у </w:t>
      </w:r>
      <w:proofErr w:type="spellStart"/>
      <w:r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>м.Покров</w:t>
      </w:r>
      <w:proofErr w:type="spellEnd"/>
      <w:r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 xml:space="preserve"> Нікопольського районного територіального центру комплектування та соціальної підтримки</w:t>
      </w:r>
      <w:r>
        <w:rPr>
          <w:rFonts w:eastAsia="Andale Sans UI"/>
          <w:b/>
          <w:color w:val="000000"/>
          <w:spacing w:val="3"/>
          <w:sz w:val="28"/>
          <w:szCs w:val="28"/>
        </w:rPr>
        <w:t xml:space="preserve"> </w:t>
      </w:r>
      <w:r>
        <w:rPr>
          <w:rFonts w:eastAsia="Andale Sans UI"/>
          <w:color w:val="000000"/>
          <w:spacing w:val="3"/>
          <w:sz w:val="28"/>
          <w:szCs w:val="28"/>
        </w:rPr>
        <w:t>на 2021 — 2023 роки</w:t>
      </w:r>
      <w:r w:rsidR="00E32991">
        <w:rPr>
          <w:rFonts w:eastAsia="Andale Sans UI"/>
          <w:color w:val="000000"/>
          <w:spacing w:val="3"/>
          <w:sz w:val="28"/>
          <w:szCs w:val="28"/>
        </w:rPr>
        <w:t xml:space="preserve"> </w:t>
      </w:r>
      <w:r>
        <w:rPr>
          <w:rFonts w:eastAsia="Andale Sans UI"/>
          <w:color w:val="000000"/>
          <w:spacing w:val="3"/>
          <w:sz w:val="28"/>
          <w:szCs w:val="28"/>
        </w:rPr>
        <w:t>(із змінами).</w:t>
      </w:r>
    </w:p>
    <w:p w:rsidR="006D004E" w:rsidRPr="00031308" w:rsidRDefault="006D004E" w:rsidP="006D004E">
      <w:pPr>
        <w:pStyle w:val="a8"/>
        <w:widowControl w:val="0"/>
        <w:ind w:firstLine="567"/>
        <w:rPr>
          <w:lang w:val="ru-RU"/>
        </w:rPr>
      </w:pPr>
      <w:r>
        <w:rPr>
          <w:color w:val="000000"/>
          <w:spacing w:val="3"/>
          <w:sz w:val="28"/>
          <w:szCs w:val="28"/>
        </w:rPr>
        <w:t xml:space="preserve">8.Про затвердження Порядку використання у 2022 році субвенції з міського бюджету державному бюджету на виконання програми </w:t>
      </w:r>
      <w:proofErr w:type="spellStart"/>
      <w:r>
        <w:rPr>
          <w:color w:val="000000"/>
          <w:spacing w:val="3"/>
          <w:sz w:val="28"/>
          <w:szCs w:val="28"/>
        </w:rPr>
        <w:t>“Про</w:t>
      </w:r>
      <w:proofErr w:type="spellEnd"/>
      <w:r>
        <w:rPr>
          <w:color w:val="000000"/>
          <w:spacing w:val="3"/>
          <w:sz w:val="28"/>
          <w:szCs w:val="28"/>
        </w:rPr>
        <w:t xml:space="preserve"> допомогу  Збройним Силам України та іншим військовим формуванням, утвореним відповідно до законодавства України, на 2022 </w:t>
      </w:r>
      <w:proofErr w:type="spellStart"/>
      <w:r>
        <w:rPr>
          <w:color w:val="000000"/>
          <w:spacing w:val="3"/>
          <w:sz w:val="28"/>
          <w:szCs w:val="28"/>
        </w:rPr>
        <w:t>рік”</w:t>
      </w:r>
      <w:proofErr w:type="spellEnd"/>
      <w:r>
        <w:rPr>
          <w:color w:val="000000"/>
          <w:spacing w:val="3"/>
          <w:sz w:val="28"/>
          <w:szCs w:val="28"/>
        </w:rPr>
        <w:t xml:space="preserve"> у новій редакції</w:t>
      </w:r>
      <w:r>
        <w:rPr>
          <w:rFonts w:eastAsia="Andale Sans UI"/>
          <w:color w:val="000000"/>
          <w:spacing w:val="3"/>
          <w:sz w:val="28"/>
          <w:szCs w:val="28"/>
        </w:rPr>
        <w:t xml:space="preserve"> (із змінами).</w:t>
      </w:r>
    </w:p>
    <w:p w:rsidR="006D004E" w:rsidRPr="00031308" w:rsidRDefault="006D004E" w:rsidP="006D004E">
      <w:pPr>
        <w:pStyle w:val="a8"/>
        <w:widowControl w:val="0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9.Про </w:t>
      </w:r>
      <w:proofErr w:type="spellStart"/>
      <w:r>
        <w:rPr>
          <w:sz w:val="28"/>
          <w:szCs w:val="28"/>
          <w:lang w:val="ru-RU"/>
        </w:rPr>
        <w:t>затвердження</w:t>
      </w:r>
      <w:proofErr w:type="spellEnd"/>
      <w:r>
        <w:rPr>
          <w:sz w:val="28"/>
          <w:szCs w:val="28"/>
          <w:lang w:val="ru-RU"/>
        </w:rPr>
        <w:t xml:space="preserve"> Статуту </w:t>
      </w:r>
      <w:proofErr w:type="spellStart"/>
      <w:r>
        <w:rPr>
          <w:sz w:val="28"/>
          <w:szCs w:val="28"/>
          <w:lang w:val="ru-RU"/>
        </w:rPr>
        <w:t>міського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комунального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ідприємства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Покровське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виробниче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водопровідно-каналізаційного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господарства</w:t>
      </w:r>
      <w:proofErr w:type="spellEnd"/>
      <w:r>
        <w:rPr>
          <w:sz w:val="28"/>
          <w:szCs w:val="28"/>
          <w:lang w:val="ru-RU"/>
        </w:rPr>
        <w:t xml:space="preserve">» у </w:t>
      </w:r>
      <w:proofErr w:type="spellStart"/>
      <w:r>
        <w:rPr>
          <w:sz w:val="28"/>
          <w:szCs w:val="28"/>
          <w:lang w:val="ru-RU"/>
        </w:rPr>
        <w:t>новій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редакції</w:t>
      </w:r>
      <w:proofErr w:type="spellEnd"/>
      <w:r>
        <w:rPr>
          <w:sz w:val="28"/>
          <w:szCs w:val="28"/>
          <w:lang w:val="ru-RU"/>
        </w:rPr>
        <w:t>.</w:t>
      </w:r>
    </w:p>
    <w:p w:rsidR="006D004E" w:rsidRPr="00031308" w:rsidRDefault="006D004E" w:rsidP="006D004E">
      <w:pPr>
        <w:pStyle w:val="a8"/>
        <w:widowControl w:val="0"/>
        <w:ind w:right="68" w:firstLine="567"/>
        <w:rPr>
          <w:lang w:val="ru-RU"/>
        </w:rPr>
      </w:pPr>
      <w:r>
        <w:rPr>
          <w:rFonts w:eastAsia="Andale Sans UI"/>
          <w:sz w:val="28"/>
          <w:szCs w:val="28"/>
        </w:rPr>
        <w:t>10.</w:t>
      </w:r>
      <w:r>
        <w:rPr>
          <w:rFonts w:eastAsia="Andale Sans UI"/>
          <w:sz w:val="28"/>
          <w:szCs w:val="28"/>
          <w:lang/>
        </w:rPr>
        <w:t>Про передачу майна на потреби територіальної оборони Покровської міської територіальної громади Дніпропетровської області</w:t>
      </w:r>
      <w:r>
        <w:rPr>
          <w:rFonts w:eastAsia="Andale Sans UI"/>
          <w:sz w:val="28"/>
          <w:szCs w:val="28"/>
        </w:rPr>
        <w:t>.</w:t>
      </w:r>
      <w:r>
        <w:rPr>
          <w:rFonts w:eastAsia="Andale Sans UI"/>
          <w:sz w:val="28"/>
          <w:szCs w:val="28"/>
          <w:lang/>
        </w:rPr>
        <w:t xml:space="preserve"> </w:t>
      </w:r>
    </w:p>
    <w:p w:rsidR="006D004E" w:rsidRPr="00031308" w:rsidRDefault="006D004E" w:rsidP="006D004E">
      <w:pPr>
        <w:shd w:val="clear" w:color="auto" w:fill="FFFFFF"/>
        <w:ind w:firstLine="567"/>
        <w:jc w:val="both"/>
      </w:pPr>
      <w:r>
        <w:rPr>
          <w:sz w:val="26"/>
          <w:szCs w:val="26"/>
          <w:lang w:val="uk-UA"/>
        </w:rPr>
        <w:t xml:space="preserve">                                                        </w:t>
      </w:r>
      <w:r>
        <w:rPr>
          <w:sz w:val="26"/>
          <w:szCs w:val="26"/>
          <w:u w:val="single"/>
          <w:lang w:val="uk-UA"/>
        </w:rPr>
        <w:t>Доповідач</w:t>
      </w:r>
      <w:r>
        <w:rPr>
          <w:sz w:val="26"/>
          <w:szCs w:val="26"/>
          <w:lang w:val="uk-UA"/>
        </w:rPr>
        <w:t xml:space="preserve">: </w:t>
      </w:r>
      <w:proofErr w:type="spellStart"/>
      <w:r>
        <w:rPr>
          <w:sz w:val="26"/>
          <w:szCs w:val="26"/>
          <w:lang w:val="uk-UA"/>
        </w:rPr>
        <w:t>Чистяков</w:t>
      </w:r>
      <w:proofErr w:type="spellEnd"/>
      <w:r>
        <w:rPr>
          <w:sz w:val="26"/>
          <w:szCs w:val="26"/>
          <w:lang w:val="uk-UA"/>
        </w:rPr>
        <w:t xml:space="preserve">  Олександр Геннадійович –   </w:t>
      </w:r>
    </w:p>
    <w:p w:rsidR="006D004E" w:rsidRPr="00031308" w:rsidRDefault="006D004E" w:rsidP="006D004E">
      <w:pPr>
        <w:shd w:val="clear" w:color="auto" w:fill="FFFFFF"/>
        <w:ind w:firstLine="567"/>
        <w:jc w:val="both"/>
      </w:pP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  <w:t xml:space="preserve">      </w:t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  <w:t>заступник міського голови</w:t>
      </w:r>
    </w:p>
    <w:p w:rsidR="006D004E" w:rsidRDefault="006D004E" w:rsidP="006D004E"/>
    <w:p w:rsidR="006D004E" w:rsidRPr="00031308" w:rsidRDefault="006D004E" w:rsidP="006D004E">
      <w:pPr>
        <w:ind w:firstLine="567"/>
        <w:jc w:val="both"/>
      </w:pPr>
      <w:r>
        <w:rPr>
          <w:bCs/>
          <w:color w:val="000000"/>
          <w:sz w:val="28"/>
          <w:szCs w:val="28"/>
          <w:lang w:val="uk-UA" w:eastAsia="hi-IN"/>
        </w:rPr>
        <w:t>11</w:t>
      </w:r>
      <w:r>
        <w:rPr>
          <w:bCs/>
          <w:color w:val="000000"/>
          <w:sz w:val="28"/>
          <w:szCs w:val="28"/>
          <w:lang w:val="uk-UA" w:eastAsia="en-US"/>
        </w:rPr>
        <w:t>.П</w:t>
      </w:r>
      <w:r>
        <w:rPr>
          <w:color w:val="000000"/>
          <w:sz w:val="28"/>
          <w:szCs w:val="28"/>
          <w:lang w:val="uk-UA"/>
        </w:rPr>
        <w:t xml:space="preserve">ро 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рік». </w:t>
      </w:r>
    </w:p>
    <w:p w:rsidR="006D004E" w:rsidRPr="00031308" w:rsidRDefault="006D004E" w:rsidP="006D004E">
      <w:pPr>
        <w:ind w:firstLine="567"/>
        <w:jc w:val="both"/>
        <w:rPr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u w:val="single"/>
          <w:lang w:val="uk-UA" w:eastAsia="ar-SA"/>
        </w:rPr>
        <w:t>Доповідач:</w:t>
      </w:r>
      <w:r>
        <w:rPr>
          <w:color w:val="000000"/>
          <w:sz w:val="26"/>
          <w:szCs w:val="26"/>
          <w:lang w:val="uk-UA" w:eastAsia="ar-SA"/>
        </w:rPr>
        <w:t xml:space="preserve"> Міщенко Тетяна Володимирівна –</w:t>
      </w:r>
    </w:p>
    <w:p w:rsidR="006D004E" w:rsidRPr="00031308" w:rsidRDefault="006D004E" w:rsidP="006D004E">
      <w:pPr>
        <w:jc w:val="both"/>
        <w:rPr>
          <w:lang w:val="uk-UA"/>
        </w:rPr>
      </w:pP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  <w:t xml:space="preserve">начальник фінансового управління </w:t>
      </w:r>
    </w:p>
    <w:p w:rsidR="006D004E" w:rsidRPr="00031308" w:rsidRDefault="006D004E" w:rsidP="006D004E">
      <w:pPr>
        <w:jc w:val="both"/>
        <w:rPr>
          <w:sz w:val="12"/>
          <w:szCs w:val="12"/>
          <w:lang w:val="uk-UA"/>
        </w:rPr>
      </w:pPr>
    </w:p>
    <w:p w:rsidR="006D004E" w:rsidRDefault="006D004E" w:rsidP="006D004E">
      <w:pPr>
        <w:pStyle w:val="western"/>
        <w:spacing w:before="0" w:after="0" w:line="240" w:lineRule="auto"/>
        <w:ind w:firstLine="680"/>
        <w:jc w:val="both"/>
      </w:pPr>
      <w:r>
        <w:rPr>
          <w:sz w:val="28"/>
          <w:szCs w:val="28"/>
        </w:rPr>
        <w:lastRenderedPageBreak/>
        <w:t>12.Про заяву приватного підприємства “БРЕНДБУД” щодо затвердження проекту землеустрою по відведенню земельної ділянки із зміною цільового     призначення земельної ділянки по вул. Джонсона Бориса, 1а у м. Покров          Нікопольського району Дніпропетровської області.</w:t>
      </w:r>
    </w:p>
    <w:p w:rsidR="006D004E" w:rsidRDefault="006D004E" w:rsidP="006D004E">
      <w:pPr>
        <w:pStyle w:val="western"/>
        <w:spacing w:before="0" w:after="0" w:line="240" w:lineRule="auto"/>
        <w:ind w:firstLine="680"/>
        <w:jc w:val="both"/>
      </w:pPr>
      <w:r>
        <w:rPr>
          <w:sz w:val="28"/>
          <w:szCs w:val="28"/>
        </w:rPr>
        <w:t xml:space="preserve">13.Про заяву громадянки </w:t>
      </w:r>
      <w:proofErr w:type="spellStart"/>
      <w:r>
        <w:rPr>
          <w:sz w:val="28"/>
          <w:szCs w:val="28"/>
        </w:rPr>
        <w:t>Голубніченко</w:t>
      </w:r>
      <w:proofErr w:type="spellEnd"/>
      <w:r>
        <w:rPr>
          <w:sz w:val="28"/>
          <w:szCs w:val="28"/>
        </w:rPr>
        <w:t xml:space="preserve"> Оксани Сергіївни щодо поновлення терміну дії договору оренди землі по вул. Карпатська, 3 у м. Покров                  Нікопольського району Дніпропетровської області</w:t>
      </w:r>
      <w:r>
        <w:rPr>
          <w:sz w:val="26"/>
          <w:szCs w:val="26"/>
          <w:lang w:val="ru-RU"/>
        </w:rPr>
        <w:t xml:space="preserve">. </w:t>
      </w:r>
    </w:p>
    <w:p w:rsidR="006D004E" w:rsidRPr="00031308" w:rsidRDefault="006D004E" w:rsidP="006D004E">
      <w:pPr>
        <w:shd w:val="clear" w:color="auto" w:fill="FFFFFF"/>
        <w:ind w:firstLine="567"/>
        <w:jc w:val="both"/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u w:val="single"/>
          <w:lang w:val="uk-UA"/>
        </w:rPr>
        <w:t>Доповідач</w:t>
      </w:r>
      <w:r>
        <w:rPr>
          <w:sz w:val="26"/>
          <w:szCs w:val="26"/>
          <w:lang w:val="uk-UA"/>
        </w:rPr>
        <w:t xml:space="preserve">: </w:t>
      </w:r>
      <w:proofErr w:type="spellStart"/>
      <w:r>
        <w:rPr>
          <w:sz w:val="26"/>
          <w:szCs w:val="26"/>
          <w:lang w:val="uk-UA"/>
        </w:rPr>
        <w:t>Цупрова</w:t>
      </w:r>
      <w:proofErr w:type="spellEnd"/>
      <w:r>
        <w:rPr>
          <w:sz w:val="26"/>
          <w:szCs w:val="26"/>
          <w:lang w:val="uk-UA"/>
        </w:rPr>
        <w:t xml:space="preserve"> Ганна Анатоліївна  –   </w:t>
      </w:r>
    </w:p>
    <w:p w:rsidR="006D004E" w:rsidRDefault="006D004E" w:rsidP="00AF391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6"/>
          <w:szCs w:val="26"/>
          <w:lang w:val="uk-UA" w:eastAsia="ar-SA"/>
        </w:rPr>
      </w:pP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  <w:t xml:space="preserve">      </w:t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  <w:t>заступник міського голови</w:t>
      </w:r>
    </w:p>
    <w:p w:rsidR="004E50D2" w:rsidRPr="00AF3918" w:rsidRDefault="004E50D2" w:rsidP="00AF3918">
      <w:pPr>
        <w:shd w:val="clear" w:color="auto" w:fill="FFFFFF"/>
        <w:tabs>
          <w:tab w:val="left" w:pos="0"/>
        </w:tabs>
        <w:ind w:firstLine="567"/>
        <w:jc w:val="both"/>
        <w:rPr>
          <w:lang w:val="uk-UA"/>
        </w:rPr>
      </w:pPr>
    </w:p>
    <w:p w:rsidR="005667DA" w:rsidRDefault="006D004E" w:rsidP="006D004E">
      <w:pPr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667DA" w:rsidRDefault="006D004E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5667DA" w:rsidRDefault="006D004E">
      <w:pPr>
        <w:tabs>
          <w:tab w:val="left" w:pos="0"/>
        </w:tabs>
        <w:spacing w:line="228" w:lineRule="auto"/>
        <w:jc w:val="center"/>
      </w:pPr>
      <w:r>
        <w:rPr>
          <w:sz w:val="28"/>
          <w:szCs w:val="28"/>
          <w:lang w:val="uk-UA"/>
        </w:rPr>
        <w:t>усього – 27</w:t>
      </w:r>
    </w:p>
    <w:p w:rsidR="005667DA" w:rsidRDefault="006D004E">
      <w:pPr>
        <w:tabs>
          <w:tab w:val="left" w:pos="0"/>
        </w:tabs>
        <w:jc w:val="center"/>
      </w:pPr>
      <w:r>
        <w:rPr>
          <w:color w:val="000000"/>
          <w:sz w:val="28"/>
          <w:szCs w:val="28"/>
          <w:lang w:val="uk-UA"/>
        </w:rPr>
        <w:t>(порядок денний прийнятий  в цілому)</w:t>
      </w:r>
    </w:p>
    <w:p w:rsidR="005667DA" w:rsidRDefault="005667DA">
      <w:pPr>
        <w:tabs>
          <w:tab w:val="left" w:pos="0"/>
        </w:tabs>
        <w:spacing w:line="228" w:lineRule="auto"/>
        <w:jc w:val="center"/>
        <w:rPr>
          <w:color w:val="000000"/>
          <w:lang w:val="uk-UA"/>
        </w:rPr>
      </w:pPr>
    </w:p>
    <w:p w:rsidR="005667DA" w:rsidRPr="00556E94" w:rsidRDefault="006D004E">
      <w:pPr>
        <w:spacing w:line="228" w:lineRule="auto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color w:val="auto"/>
          <w:sz w:val="28"/>
          <w:lang w:val="uk-U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 w:rsidR="006D004E" w:rsidRDefault="006D004E" w:rsidP="006D004E">
      <w:pPr>
        <w:tabs>
          <w:tab w:val="left" w:pos="0"/>
        </w:tabs>
        <w:spacing w:line="228" w:lineRule="auto"/>
        <w:jc w:val="both"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доповідачу з основного  питання:</w:t>
      </w:r>
    </w:p>
    <w:p w:rsidR="006D004E" w:rsidRDefault="006D004E" w:rsidP="006D004E">
      <w:pPr>
        <w:tabs>
          <w:tab w:val="left" w:pos="0"/>
        </w:tabs>
        <w:spacing w:line="228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Солянко Віталій Анатолійович    — до 10 хвилин;</w:t>
      </w:r>
    </w:p>
    <w:p w:rsidR="006D004E" w:rsidRDefault="006D004E" w:rsidP="006D004E">
      <w:pPr>
        <w:spacing w:line="228" w:lineRule="auto"/>
        <w:jc w:val="both"/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 w:rsidR="006D004E" w:rsidRDefault="006D004E" w:rsidP="006D004E">
      <w:pPr>
        <w:tabs>
          <w:tab w:val="left" w:pos="0"/>
        </w:tabs>
        <w:spacing w:line="228" w:lineRule="auto"/>
        <w:jc w:val="both"/>
      </w:pPr>
      <w:r>
        <w:rPr>
          <w:sz w:val="28"/>
          <w:szCs w:val="28"/>
          <w:lang w:val="uk-UA"/>
        </w:rPr>
        <w:tab/>
        <w:t xml:space="preserve">- для виступів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— до  5 хвилин.</w:t>
      </w:r>
    </w:p>
    <w:p w:rsidR="005667DA" w:rsidRDefault="006D004E" w:rsidP="006D004E">
      <w:pPr>
        <w:tabs>
          <w:tab w:val="left" w:pos="0"/>
        </w:tabs>
        <w:spacing w:line="228" w:lineRule="auto"/>
        <w:jc w:val="both"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 w:rsidR="005667DA" w:rsidRDefault="006D004E">
      <w:pPr>
        <w:tabs>
          <w:tab w:val="left" w:pos="0"/>
        </w:tabs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 w:rsidR="004E50D2" w:rsidRDefault="004E50D2">
      <w:pPr>
        <w:tabs>
          <w:tab w:val="left" w:pos="0"/>
        </w:tabs>
        <w:spacing w:line="228" w:lineRule="auto"/>
        <w:jc w:val="both"/>
      </w:pPr>
    </w:p>
    <w:p w:rsidR="005667DA" w:rsidRDefault="006D004E">
      <w:pPr>
        <w:spacing w:line="228" w:lineRule="auto"/>
        <w:ind w:left="2124" w:hanging="2124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667DA" w:rsidRDefault="006D004E">
      <w:pPr>
        <w:tabs>
          <w:tab w:val="left" w:pos="0"/>
        </w:tabs>
        <w:spacing w:line="228" w:lineRule="auto"/>
        <w:jc w:val="center"/>
      </w:pPr>
      <w:r>
        <w:rPr>
          <w:sz w:val="28"/>
          <w:szCs w:val="28"/>
          <w:lang w:val="uk-UA"/>
        </w:rPr>
        <w:t>(за пропозицію Шаповала О.М.)</w:t>
      </w:r>
    </w:p>
    <w:p w:rsidR="005667DA" w:rsidRDefault="006D004E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5667DA" w:rsidRDefault="006D004E">
      <w:pPr>
        <w:tabs>
          <w:tab w:val="left" w:pos="0"/>
        </w:tabs>
        <w:spacing w:before="57" w:after="57" w:line="228" w:lineRule="auto"/>
        <w:jc w:val="center"/>
      </w:pPr>
      <w:r>
        <w:rPr>
          <w:color w:val="000000"/>
          <w:sz w:val="28"/>
          <w:szCs w:val="28"/>
          <w:lang w:val="uk-UA"/>
        </w:rPr>
        <w:t>усього – 27</w:t>
      </w:r>
    </w:p>
    <w:p w:rsidR="005667DA" w:rsidRDefault="005667DA">
      <w:pPr>
        <w:tabs>
          <w:tab w:val="left" w:pos="0"/>
        </w:tabs>
        <w:jc w:val="center"/>
        <w:rPr>
          <w:color w:val="000000"/>
          <w:lang w:val="uk-UA"/>
        </w:rPr>
      </w:pPr>
    </w:p>
    <w:p w:rsidR="005667DA" w:rsidRDefault="006D004E">
      <w:pPr>
        <w:tabs>
          <w:tab w:val="left" w:pos="0"/>
        </w:tabs>
        <w:jc w:val="both"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 xml:space="preserve">оловуючий  надав можливість депутатам оголосити про конфлікт інтересів в разі, якщо такий існує в когось з депутатів в запропонованих </w:t>
      </w:r>
      <w:proofErr w:type="spellStart"/>
      <w:r>
        <w:rPr>
          <w:sz w:val="28"/>
          <w:szCs w:val="28"/>
          <w:lang w:val="uk-UA" w:eastAsia="uk-UA"/>
        </w:rPr>
        <w:t>проєктах</w:t>
      </w:r>
      <w:proofErr w:type="spellEnd"/>
      <w:r>
        <w:rPr>
          <w:sz w:val="28"/>
          <w:szCs w:val="28"/>
          <w:lang w:val="uk-UA" w:eastAsia="uk-UA"/>
        </w:rPr>
        <w:t xml:space="preserve">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 w:rsidR="005667DA" w:rsidRDefault="005667DA">
      <w:pPr>
        <w:tabs>
          <w:tab w:val="left" w:pos="0"/>
        </w:tabs>
        <w:jc w:val="both"/>
        <w:rPr>
          <w:lang w:val="uk-UA" w:eastAsia="uk-UA"/>
        </w:rPr>
      </w:pPr>
    </w:p>
    <w:p w:rsidR="005667DA" w:rsidRDefault="006D004E">
      <w:pPr>
        <w:ind w:left="2098" w:hanging="2098"/>
        <w:jc w:val="both"/>
      </w:pPr>
      <w:r>
        <w:rPr>
          <w:sz w:val="28"/>
          <w:szCs w:val="28"/>
          <w:u w:val="single"/>
          <w:lang w:val="uk-UA"/>
        </w:rPr>
        <w:t>1.СЛУХАЛИ: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 w:rsidR="00DA6FC7">
        <w:rPr>
          <w:sz w:val="28"/>
          <w:szCs w:val="28"/>
          <w:lang w:val="uk-UA"/>
        </w:rPr>
        <w:t>Курасов</w:t>
      </w:r>
      <w:proofErr w:type="spellEnd"/>
      <w:r w:rsidR="00DA6FC7">
        <w:rPr>
          <w:sz w:val="28"/>
          <w:szCs w:val="28"/>
          <w:lang w:val="uk-UA"/>
        </w:rPr>
        <w:t xml:space="preserve"> С.С.</w:t>
      </w:r>
      <w:r w:rsidR="00DA6FC7"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 w:rsidR="00DA6FC7">
        <w:rPr>
          <w:sz w:val="28"/>
          <w:szCs w:val="28"/>
          <w:lang w:val="uk-UA"/>
        </w:rPr>
        <w:t xml:space="preserve"> доповів </w:t>
      </w:r>
      <w:r>
        <w:rPr>
          <w:sz w:val="28"/>
          <w:szCs w:val="28"/>
          <w:lang w:val="uk-UA"/>
        </w:rPr>
        <w:t xml:space="preserve">про  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звання «Почесний громадянин  міста  Покров»  (посмертно) </w:t>
      </w:r>
      <w:r w:rsidR="00E32991">
        <w:rPr>
          <w:sz w:val="28"/>
          <w:szCs w:val="28"/>
          <w:lang w:val="uk-UA"/>
        </w:rPr>
        <w:t>КОПИРІНУ Андрію Васильовичу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. </w:t>
      </w:r>
    </w:p>
    <w:p w:rsidR="005667DA" w:rsidRDefault="005667DA">
      <w:pPr>
        <w:ind w:left="2098" w:hanging="2098"/>
        <w:jc w:val="both"/>
        <w:rPr>
          <w:sz w:val="12"/>
          <w:szCs w:val="12"/>
          <w:u w:val="single"/>
          <w:lang w:val="uk-UA"/>
        </w:rPr>
      </w:pPr>
    </w:p>
    <w:p w:rsidR="005667DA" w:rsidRDefault="006D004E">
      <w:pPr>
        <w:ind w:left="2098" w:hanging="2098"/>
        <w:jc w:val="both"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звання «Почесний громадянин  міста  Покров»  (посмертно) </w:t>
      </w:r>
      <w:r w:rsidR="00E32991">
        <w:rPr>
          <w:sz w:val="28"/>
          <w:szCs w:val="28"/>
          <w:lang w:val="uk-UA"/>
        </w:rPr>
        <w:t>КОПИРІНУ Андрію Васильовичу</w:t>
      </w:r>
      <w:r w:rsidR="00E32991">
        <w:rPr>
          <w:rStyle w:val="a6"/>
          <w:b w:val="0"/>
          <w:bCs w:val="0"/>
          <w:color w:val="000000"/>
          <w:w w:val="101"/>
          <w:kern w:val="2"/>
          <w:sz w:val="28"/>
          <w:szCs w:val="28"/>
          <w:lang w:val="uk-UA" w:eastAsia="en-US"/>
        </w:rPr>
        <w:t xml:space="preserve"> </w:t>
      </w:r>
      <w:r>
        <w:rPr>
          <w:rStyle w:val="a6"/>
          <w:b w:val="0"/>
          <w:bCs w:val="0"/>
          <w:color w:val="000000"/>
          <w:w w:val="101"/>
          <w:kern w:val="2"/>
          <w:sz w:val="28"/>
          <w:szCs w:val="28"/>
          <w:lang w:val="uk-UA" w:eastAsia="en-US"/>
        </w:rPr>
        <w:t>”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. </w:t>
      </w:r>
    </w:p>
    <w:p w:rsidR="005667DA" w:rsidRDefault="006D004E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667DA" w:rsidRDefault="006D004E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5667DA" w:rsidRDefault="006D004E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E32991">
        <w:rPr>
          <w:sz w:val="28"/>
          <w:szCs w:val="28"/>
          <w:lang w:val="uk-UA"/>
        </w:rPr>
        <w:t>7</w:t>
      </w:r>
    </w:p>
    <w:p w:rsidR="005667DA" w:rsidRDefault="006D004E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 додається) </w:t>
      </w:r>
    </w:p>
    <w:p w:rsidR="005667DA" w:rsidRDefault="006D004E">
      <w:pPr>
        <w:ind w:left="2098" w:hanging="2098"/>
        <w:jc w:val="both"/>
      </w:pPr>
      <w:r>
        <w:rPr>
          <w:sz w:val="28"/>
          <w:szCs w:val="28"/>
          <w:u w:val="single"/>
          <w:lang w:val="uk-UA"/>
        </w:rPr>
        <w:lastRenderedPageBreak/>
        <w:t>2.СЛУХАЛИ: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 w:rsidR="00DA6FC7">
        <w:rPr>
          <w:sz w:val="28"/>
          <w:szCs w:val="28"/>
          <w:lang w:val="uk-UA"/>
        </w:rPr>
        <w:t>Курасов</w:t>
      </w:r>
      <w:proofErr w:type="spellEnd"/>
      <w:r w:rsidR="00DA6FC7">
        <w:rPr>
          <w:sz w:val="28"/>
          <w:szCs w:val="28"/>
          <w:lang w:val="uk-UA"/>
        </w:rPr>
        <w:t xml:space="preserve"> С.С.</w:t>
      </w:r>
      <w:r w:rsidR="00DA6FC7"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 w:rsidR="00DA6FC7">
        <w:rPr>
          <w:sz w:val="28"/>
          <w:szCs w:val="28"/>
          <w:lang w:val="uk-UA"/>
        </w:rPr>
        <w:t xml:space="preserve"> доповів </w:t>
      </w:r>
      <w:r>
        <w:rPr>
          <w:sz w:val="28"/>
          <w:szCs w:val="28"/>
          <w:lang w:val="uk-UA"/>
        </w:rPr>
        <w:t xml:space="preserve">про   </w:t>
      </w:r>
      <w:r>
        <w:rPr>
          <w:color w:val="000000"/>
          <w:sz w:val="28"/>
          <w:szCs w:val="28"/>
          <w:lang w:val="uk-UA"/>
        </w:rPr>
        <w:t xml:space="preserve">присвоєння звання «Почесний громадянин  міста  Покров» (посмертно)  </w:t>
      </w:r>
      <w:r w:rsidR="00E32991">
        <w:rPr>
          <w:sz w:val="28"/>
          <w:szCs w:val="28"/>
          <w:lang w:val="uk-UA"/>
        </w:rPr>
        <w:t>ЛОБАНОВУ Андрію Борисовичу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5667DA" w:rsidRDefault="005667DA">
      <w:pPr>
        <w:ind w:left="2098" w:hanging="2098"/>
        <w:jc w:val="both"/>
        <w:rPr>
          <w:color w:val="auto"/>
          <w:sz w:val="12"/>
          <w:szCs w:val="12"/>
          <w:lang w:val="uk-UA"/>
        </w:rPr>
      </w:pPr>
    </w:p>
    <w:p w:rsidR="005667DA" w:rsidRDefault="006D004E">
      <w:pPr>
        <w:ind w:left="2098" w:hanging="2098"/>
        <w:jc w:val="both"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присвоєння звання «Почесний громадянин  міста  Покров» (посмертно)  </w:t>
      </w:r>
      <w:r w:rsidR="00E32991">
        <w:rPr>
          <w:sz w:val="28"/>
          <w:szCs w:val="28"/>
          <w:lang w:val="uk-UA"/>
        </w:rPr>
        <w:t>ЛОБАНОВУ Андрію Борисовичу</w:t>
      </w:r>
      <w:r w:rsidR="00E32991">
        <w:rPr>
          <w:rStyle w:val="a6"/>
          <w:b w:val="0"/>
          <w:bCs w:val="0"/>
          <w:color w:val="000000"/>
          <w:w w:val="101"/>
          <w:kern w:val="2"/>
          <w:sz w:val="28"/>
          <w:szCs w:val="28"/>
          <w:lang w:val="uk-UA" w:eastAsia="en-US"/>
        </w:rPr>
        <w:t xml:space="preserve"> </w:t>
      </w:r>
      <w:r>
        <w:rPr>
          <w:rStyle w:val="a6"/>
          <w:b w:val="0"/>
          <w:bCs w:val="0"/>
          <w:color w:val="000000"/>
          <w:w w:val="101"/>
          <w:kern w:val="2"/>
          <w:sz w:val="28"/>
          <w:szCs w:val="28"/>
          <w:lang w:val="uk-UA" w:eastAsia="en-US"/>
        </w:rPr>
        <w:t>”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. </w:t>
      </w:r>
    </w:p>
    <w:p w:rsidR="005667DA" w:rsidRDefault="006D004E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667DA" w:rsidRDefault="006D004E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5667DA" w:rsidRDefault="006D004E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E32991">
        <w:rPr>
          <w:sz w:val="28"/>
          <w:szCs w:val="28"/>
          <w:lang w:val="uk-UA"/>
        </w:rPr>
        <w:t>7</w:t>
      </w:r>
    </w:p>
    <w:p w:rsidR="005667DA" w:rsidRDefault="006D004E">
      <w:pPr>
        <w:tabs>
          <w:tab w:val="left" w:pos="0"/>
        </w:tabs>
        <w:ind w:left="2098" w:hanging="2098"/>
        <w:jc w:val="center"/>
      </w:pPr>
      <w:r>
        <w:rPr>
          <w:sz w:val="28"/>
          <w:szCs w:val="28"/>
          <w:lang w:val="uk-UA"/>
        </w:rPr>
        <w:t xml:space="preserve">(Рішення № 2 додається) </w:t>
      </w:r>
    </w:p>
    <w:p w:rsidR="005667DA" w:rsidRDefault="005667DA">
      <w:pPr>
        <w:tabs>
          <w:tab w:val="left" w:pos="0"/>
        </w:tabs>
        <w:ind w:left="2098" w:hanging="2098"/>
        <w:jc w:val="center"/>
        <w:rPr>
          <w:sz w:val="26"/>
          <w:szCs w:val="26"/>
          <w:lang w:val="uk-UA"/>
        </w:rPr>
      </w:pPr>
    </w:p>
    <w:p w:rsidR="005667DA" w:rsidRDefault="006D004E">
      <w:pPr>
        <w:ind w:left="2098" w:hanging="2098"/>
        <w:jc w:val="both"/>
      </w:pPr>
      <w:r>
        <w:rPr>
          <w:sz w:val="28"/>
          <w:szCs w:val="28"/>
          <w:u w:val="single"/>
          <w:lang w:val="uk-UA"/>
        </w:rPr>
        <w:t>3.СЛУХАЛИ: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 w:rsidR="00DA6FC7">
        <w:rPr>
          <w:sz w:val="28"/>
          <w:szCs w:val="28"/>
          <w:lang w:val="uk-UA"/>
        </w:rPr>
        <w:t>Курасов</w:t>
      </w:r>
      <w:proofErr w:type="spellEnd"/>
      <w:r w:rsidR="00DA6FC7">
        <w:rPr>
          <w:sz w:val="28"/>
          <w:szCs w:val="28"/>
          <w:lang w:val="uk-UA"/>
        </w:rPr>
        <w:t xml:space="preserve"> С.С.</w:t>
      </w:r>
      <w:r w:rsidR="00DA6FC7"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 w:rsidR="00DA6FC7">
        <w:rPr>
          <w:sz w:val="28"/>
          <w:szCs w:val="28"/>
          <w:lang w:val="uk-UA"/>
        </w:rPr>
        <w:t xml:space="preserve"> доповів </w:t>
      </w:r>
      <w:r>
        <w:rPr>
          <w:sz w:val="28"/>
          <w:szCs w:val="28"/>
          <w:lang w:val="uk-UA"/>
        </w:rPr>
        <w:t xml:space="preserve">про   </w:t>
      </w:r>
      <w:r>
        <w:rPr>
          <w:color w:val="000000"/>
          <w:sz w:val="28"/>
          <w:szCs w:val="28"/>
          <w:lang w:val="uk-UA"/>
        </w:rPr>
        <w:t xml:space="preserve">присвоєння звання «Почесний громадянин  міста  Покров» (посмертно)  </w:t>
      </w:r>
      <w:r w:rsidR="00E32991">
        <w:rPr>
          <w:sz w:val="28"/>
          <w:szCs w:val="28"/>
          <w:lang w:val="uk-UA"/>
        </w:rPr>
        <w:t>РЯБУСІ Артему Григоровичу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5667DA" w:rsidRDefault="005667DA">
      <w:pPr>
        <w:jc w:val="both"/>
        <w:rPr>
          <w:rFonts w:cs="Liberation Sans Narrow"/>
          <w:bCs/>
          <w:color w:val="000000"/>
          <w:w w:val="101"/>
          <w:kern w:val="2"/>
          <w:sz w:val="12"/>
          <w:szCs w:val="12"/>
          <w:lang w:val="uk-UA" w:eastAsia="en-US"/>
        </w:rPr>
      </w:pPr>
    </w:p>
    <w:p w:rsidR="005667DA" w:rsidRDefault="006D004E">
      <w:pPr>
        <w:ind w:left="2098" w:hanging="2098"/>
        <w:jc w:val="both"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присвоєння звання «Почесний громадянин  міста  Покров» (посмертно)  </w:t>
      </w:r>
      <w:r w:rsidR="00E32991">
        <w:rPr>
          <w:sz w:val="28"/>
          <w:szCs w:val="28"/>
          <w:lang w:val="uk-UA"/>
        </w:rPr>
        <w:t xml:space="preserve">РЯБУСІ Артему </w:t>
      </w:r>
      <w:proofErr w:type="spellStart"/>
      <w:r w:rsidR="00E32991">
        <w:rPr>
          <w:sz w:val="28"/>
          <w:szCs w:val="28"/>
          <w:lang w:val="uk-UA"/>
        </w:rPr>
        <w:t>Григоровичу</w:t>
      </w:r>
      <w:r>
        <w:rPr>
          <w:rStyle w:val="a6"/>
          <w:b w:val="0"/>
          <w:bCs w:val="0"/>
          <w:color w:val="000000"/>
          <w:w w:val="101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. </w:t>
      </w:r>
    </w:p>
    <w:p w:rsidR="005667DA" w:rsidRDefault="006D004E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667DA" w:rsidRDefault="006D004E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5667DA" w:rsidRDefault="006D004E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E32991">
        <w:rPr>
          <w:sz w:val="28"/>
          <w:szCs w:val="28"/>
          <w:lang w:val="uk-UA"/>
        </w:rPr>
        <w:t>7</w:t>
      </w:r>
    </w:p>
    <w:p w:rsidR="005667DA" w:rsidRDefault="006D004E">
      <w:pPr>
        <w:tabs>
          <w:tab w:val="left" w:pos="0"/>
        </w:tabs>
        <w:ind w:left="2098" w:hanging="2098"/>
        <w:jc w:val="center"/>
      </w:pPr>
      <w:r>
        <w:rPr>
          <w:sz w:val="28"/>
          <w:szCs w:val="28"/>
          <w:lang w:val="uk-UA"/>
        </w:rPr>
        <w:t xml:space="preserve">(Рішення № 3 додається) </w:t>
      </w:r>
    </w:p>
    <w:p w:rsidR="005667DA" w:rsidRDefault="005667DA">
      <w:pPr>
        <w:tabs>
          <w:tab w:val="left" w:pos="0"/>
        </w:tabs>
        <w:ind w:left="2098" w:hanging="2098"/>
        <w:jc w:val="center"/>
        <w:rPr>
          <w:sz w:val="26"/>
          <w:szCs w:val="26"/>
          <w:lang w:val="uk-UA"/>
        </w:rPr>
      </w:pPr>
    </w:p>
    <w:p w:rsidR="005667DA" w:rsidRDefault="006D004E">
      <w:pPr>
        <w:ind w:left="2098" w:hanging="2098"/>
        <w:jc w:val="both"/>
      </w:pPr>
      <w:r>
        <w:rPr>
          <w:sz w:val="28"/>
          <w:szCs w:val="28"/>
          <w:u w:val="single"/>
          <w:lang w:val="uk-UA"/>
        </w:rPr>
        <w:t>4.СЛУХАЛИ: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 w:rsidR="00DA6FC7">
        <w:rPr>
          <w:sz w:val="28"/>
          <w:szCs w:val="28"/>
          <w:lang w:val="uk-UA"/>
        </w:rPr>
        <w:t>Курасов</w:t>
      </w:r>
      <w:proofErr w:type="spellEnd"/>
      <w:r w:rsidR="00DA6FC7">
        <w:rPr>
          <w:sz w:val="28"/>
          <w:szCs w:val="28"/>
          <w:lang w:val="uk-UA"/>
        </w:rPr>
        <w:t xml:space="preserve"> С.С.</w:t>
      </w:r>
      <w:r w:rsidR="00DA6FC7"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 w:rsidR="00DA6FC7">
        <w:rPr>
          <w:sz w:val="28"/>
          <w:szCs w:val="28"/>
          <w:lang w:val="uk-UA"/>
        </w:rPr>
        <w:t xml:space="preserve"> доповів </w:t>
      </w:r>
      <w:r>
        <w:rPr>
          <w:sz w:val="28"/>
          <w:szCs w:val="28"/>
          <w:lang w:val="uk-UA"/>
        </w:rPr>
        <w:t xml:space="preserve">про   </w:t>
      </w:r>
      <w:r>
        <w:rPr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 звання «Почесний громадянин міста Покров» (посмертно) </w:t>
      </w:r>
      <w:r w:rsidR="00E32991">
        <w:rPr>
          <w:sz w:val="28"/>
          <w:szCs w:val="28"/>
          <w:lang w:val="uk-UA"/>
        </w:rPr>
        <w:t>СІРЕНКУ Костянтину Юрійовичу</w:t>
      </w:r>
      <w:r>
        <w:rPr>
          <w:color w:val="000000"/>
          <w:w w:val="101"/>
          <w:kern w:val="2"/>
          <w:sz w:val="28"/>
          <w:szCs w:val="28"/>
          <w:lang w:val="uk-UA" w:eastAsia="en-US"/>
        </w:rPr>
        <w:t xml:space="preserve">.   </w:t>
      </w:r>
    </w:p>
    <w:p w:rsidR="005667DA" w:rsidRDefault="005667DA">
      <w:pPr>
        <w:pStyle w:val="p6"/>
        <w:shd w:val="clear" w:color="auto" w:fill="FFFFFF"/>
        <w:spacing w:before="0" w:after="0"/>
        <w:ind w:firstLine="708"/>
        <w:jc w:val="both"/>
        <w:rPr>
          <w:sz w:val="12"/>
          <w:szCs w:val="12"/>
        </w:rPr>
      </w:pPr>
    </w:p>
    <w:p w:rsidR="005667DA" w:rsidRDefault="006D004E">
      <w:pPr>
        <w:ind w:left="2098" w:hanging="2098"/>
        <w:jc w:val="both"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>
        <w:rPr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 звання «Почесний громадянин міста Покров» (посмертно) </w:t>
      </w:r>
      <w:r w:rsidR="00E32991">
        <w:rPr>
          <w:sz w:val="28"/>
          <w:szCs w:val="28"/>
          <w:lang w:val="uk-UA"/>
        </w:rPr>
        <w:t xml:space="preserve">СІРЕНКУ Костянтину </w:t>
      </w:r>
      <w:proofErr w:type="spellStart"/>
      <w:r w:rsidR="00E32991">
        <w:rPr>
          <w:sz w:val="28"/>
          <w:szCs w:val="28"/>
          <w:lang w:val="uk-UA"/>
        </w:rPr>
        <w:t>Юрійовичу</w:t>
      </w:r>
      <w:r>
        <w:rPr>
          <w:color w:val="000000"/>
          <w:w w:val="101"/>
          <w:kern w:val="2"/>
          <w:sz w:val="28"/>
          <w:szCs w:val="28"/>
          <w:lang w:val="uk-UA" w:eastAsia="en-US"/>
        </w:rPr>
        <w:t>”</w:t>
      </w:r>
      <w:proofErr w:type="spellEnd"/>
      <w:r>
        <w:rPr>
          <w:color w:val="000000"/>
          <w:w w:val="101"/>
          <w:kern w:val="2"/>
          <w:sz w:val="28"/>
          <w:szCs w:val="28"/>
          <w:lang w:val="uk-UA" w:eastAsia="en-US"/>
        </w:rPr>
        <w:t>.</w:t>
      </w:r>
    </w:p>
    <w:p w:rsidR="005667DA" w:rsidRDefault="006D004E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667DA" w:rsidRDefault="006D004E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5667DA" w:rsidRDefault="006D004E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E32991">
        <w:rPr>
          <w:sz w:val="28"/>
          <w:szCs w:val="28"/>
          <w:lang w:val="uk-UA"/>
        </w:rPr>
        <w:t>7</w:t>
      </w:r>
    </w:p>
    <w:p w:rsidR="005667DA" w:rsidRDefault="006D004E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4 додається) </w:t>
      </w:r>
    </w:p>
    <w:p w:rsidR="00E32991" w:rsidRDefault="00E32991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</w:p>
    <w:p w:rsidR="00E32991" w:rsidRPr="00556E94" w:rsidRDefault="00E32991" w:rsidP="00E32991">
      <w:pPr>
        <w:pStyle w:val="p6"/>
        <w:shd w:val="clear" w:color="auto" w:fill="FFFFFF"/>
        <w:tabs>
          <w:tab w:val="left" w:pos="0"/>
        </w:tabs>
        <w:spacing w:before="0" w:after="0"/>
        <w:ind w:firstLine="567"/>
        <w:jc w:val="both"/>
        <w:rPr>
          <w:sz w:val="16"/>
          <w:szCs w:val="16"/>
          <w:lang w:val="uk-UA"/>
        </w:rPr>
      </w:pPr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Шаповал О.М. – міський голова, звертаючись зі словами підтримки, вручив відповідні відзнаки рідним загиблих </w:t>
      </w:r>
      <w:proofErr w:type="spellStart"/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воїнів-</w:t>
      </w:r>
      <w:r w:rsidRPr="00556E94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покровчан</w:t>
      </w:r>
      <w:proofErr w:type="spellEnd"/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, які проявили незламність духу у захисті державного суверенітету та територіальної цілісності України проти </w:t>
      </w:r>
      <w:r>
        <w:rPr>
          <w:color w:val="000000"/>
          <w:w w:val="101"/>
          <w:kern w:val="2"/>
          <w:sz w:val="30"/>
          <w:szCs w:val="30"/>
          <w:shd w:val="clear" w:color="auto" w:fill="FFFFFF"/>
          <w:lang w:val="uk-UA" w:eastAsia="en-US"/>
        </w:rPr>
        <w:t>російських окупантів</w:t>
      </w:r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. </w:t>
      </w:r>
    </w:p>
    <w:p w:rsidR="005667DA" w:rsidRDefault="005667DA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</w:p>
    <w:p w:rsidR="005667DA" w:rsidRDefault="006D004E">
      <w:pPr>
        <w:ind w:left="2098" w:hanging="2098"/>
        <w:jc w:val="both"/>
        <w:rPr>
          <w:color w:val="000000"/>
          <w:w w:val="101"/>
          <w:kern w:val="2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5.СЛУХАЛИ: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DA6FC7">
        <w:rPr>
          <w:sz w:val="28"/>
          <w:szCs w:val="28"/>
          <w:lang w:val="uk-UA"/>
        </w:rPr>
        <w:t>Солянко В.А.</w:t>
      </w:r>
      <w:r>
        <w:rPr>
          <w:sz w:val="28"/>
          <w:szCs w:val="28"/>
          <w:lang w:val="uk-UA"/>
        </w:rPr>
        <w:t xml:space="preserve">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</w:t>
      </w:r>
      <w:r w:rsidR="00E32991">
        <w:rPr>
          <w:bCs/>
          <w:color w:val="000000"/>
          <w:w w:val="101"/>
          <w:kern w:val="2"/>
          <w:sz w:val="28"/>
          <w:szCs w:val="28"/>
          <w:lang w:val="uk-UA" w:eastAsia="en-US"/>
        </w:rPr>
        <w:t>в</w:t>
      </w:r>
      <w:r>
        <w:rPr>
          <w:sz w:val="28"/>
          <w:szCs w:val="28"/>
          <w:lang w:val="uk-UA"/>
        </w:rPr>
        <w:t xml:space="preserve"> про   </w:t>
      </w:r>
      <w:r w:rsidR="00E32991">
        <w:rPr>
          <w:color w:val="000000"/>
          <w:sz w:val="28"/>
          <w:szCs w:val="28"/>
          <w:lang w:val="uk-UA"/>
        </w:rPr>
        <w:t>готовність міських комунальних підприємств та бюджетних установ міста до роботи в осінньо-зимовий період 2022 – 2023 років.</w:t>
      </w:r>
    </w:p>
    <w:p w:rsidR="00DA6FC7" w:rsidRDefault="00DA6FC7">
      <w:pPr>
        <w:ind w:left="2098" w:hanging="2098"/>
        <w:jc w:val="both"/>
      </w:pPr>
    </w:p>
    <w:p w:rsidR="004E50D2" w:rsidRDefault="004E50D2" w:rsidP="00DA6FC7">
      <w:pPr>
        <w:ind w:left="2124" w:right="15" w:hanging="2124"/>
        <w:jc w:val="both"/>
        <w:rPr>
          <w:sz w:val="28"/>
          <w:szCs w:val="28"/>
          <w:u w:val="single"/>
          <w:lang w:val="uk-UA"/>
        </w:rPr>
      </w:pPr>
    </w:p>
    <w:p w:rsidR="00DA6FC7" w:rsidRDefault="00DA6FC7" w:rsidP="00DA6FC7">
      <w:pPr>
        <w:ind w:left="2124" w:right="15" w:hanging="212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ВИСТУПИЛИ:</w:t>
      </w:r>
    </w:p>
    <w:p w:rsidR="005667DA" w:rsidRDefault="00DA6FC7" w:rsidP="00DA6FC7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  <w:t xml:space="preserve">Пастух А.І. – депутат міської ради, голова постійної комісії з питань благоустрою, житлово-комунального господарства та енергозбереження, транспорту та зв’язку, розвитку промисловості та  підприємництва  зазначив, що комісія розглянула  даний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та пропонує його до голосування</w:t>
      </w:r>
      <w:r w:rsidR="00AF3918">
        <w:rPr>
          <w:sz w:val="28"/>
          <w:szCs w:val="28"/>
          <w:shd w:val="clear" w:color="auto" w:fill="FFFFFF"/>
          <w:lang w:val="uk-UA"/>
        </w:rPr>
        <w:t>.</w:t>
      </w:r>
    </w:p>
    <w:p w:rsidR="00AF3918" w:rsidRPr="00DA6FC7" w:rsidRDefault="00AF3918" w:rsidP="00DA6FC7">
      <w:pPr>
        <w:pStyle w:val="p6"/>
        <w:shd w:val="clear" w:color="auto" w:fill="FFFFFF"/>
        <w:spacing w:before="0" w:after="0"/>
        <w:ind w:firstLine="708"/>
        <w:jc w:val="both"/>
        <w:rPr>
          <w:sz w:val="12"/>
          <w:szCs w:val="12"/>
          <w:lang w:val="uk-UA"/>
        </w:rPr>
      </w:pPr>
    </w:p>
    <w:p w:rsidR="005667DA" w:rsidRDefault="006D004E">
      <w:pPr>
        <w:ind w:left="2098" w:hanging="2098"/>
        <w:jc w:val="both"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E32991">
        <w:rPr>
          <w:color w:val="000000"/>
          <w:sz w:val="28"/>
          <w:szCs w:val="28"/>
          <w:lang w:val="uk-UA"/>
        </w:rPr>
        <w:t xml:space="preserve">готовність міських комунальних підприємств та бюджетних установ міста до роботи в осінньо-зимовий період 2022 – 2023 </w:t>
      </w:r>
      <w:proofErr w:type="spellStart"/>
      <w:r w:rsidR="00E32991">
        <w:rPr>
          <w:color w:val="000000"/>
          <w:sz w:val="28"/>
          <w:szCs w:val="28"/>
          <w:lang w:val="uk-UA"/>
        </w:rPr>
        <w:t>років</w:t>
      </w:r>
      <w:r>
        <w:rPr>
          <w:rStyle w:val="a6"/>
          <w:b w:val="0"/>
          <w:bCs w:val="0"/>
          <w:color w:val="000000"/>
          <w:w w:val="101"/>
          <w:kern w:val="2"/>
          <w:sz w:val="28"/>
          <w:szCs w:val="28"/>
          <w:lang w:val="uk-UA" w:eastAsia="en-US"/>
        </w:rPr>
        <w:t>”</w:t>
      </w:r>
      <w:proofErr w:type="spellEnd"/>
      <w:r>
        <w:rPr>
          <w:color w:val="000000"/>
          <w:w w:val="101"/>
          <w:kern w:val="2"/>
          <w:sz w:val="28"/>
          <w:szCs w:val="28"/>
          <w:lang w:val="uk-UA" w:eastAsia="en-US"/>
        </w:rPr>
        <w:t>.</w:t>
      </w:r>
    </w:p>
    <w:p w:rsidR="005667DA" w:rsidRDefault="006D004E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667DA" w:rsidRDefault="006D004E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5667DA" w:rsidRDefault="006D004E">
      <w:pPr>
        <w:ind w:left="2124" w:right="-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4E50D2">
        <w:rPr>
          <w:sz w:val="28"/>
          <w:szCs w:val="28"/>
          <w:lang w:val="uk-UA"/>
        </w:rPr>
        <w:t>7</w:t>
      </w:r>
    </w:p>
    <w:p w:rsidR="005667DA" w:rsidRDefault="006D004E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5 додається) </w:t>
      </w:r>
    </w:p>
    <w:p w:rsidR="005667DA" w:rsidRPr="00E32991" w:rsidRDefault="005667DA" w:rsidP="00E32991">
      <w:pPr>
        <w:pStyle w:val="p6"/>
        <w:shd w:val="clear" w:color="auto" w:fill="FFFFFF"/>
        <w:tabs>
          <w:tab w:val="left" w:pos="0"/>
        </w:tabs>
        <w:spacing w:before="0" w:after="0"/>
        <w:jc w:val="both"/>
        <w:rPr>
          <w:sz w:val="16"/>
          <w:szCs w:val="16"/>
          <w:lang w:val="uk-UA"/>
        </w:rPr>
      </w:pPr>
    </w:p>
    <w:p w:rsidR="00E32991" w:rsidRPr="00E32991" w:rsidRDefault="00DA6FC7" w:rsidP="00E32991">
      <w:pPr>
        <w:pStyle w:val="a8"/>
        <w:widowControl w:val="0"/>
        <w:ind w:left="2127" w:hanging="2127"/>
      </w:pPr>
      <w:r>
        <w:rPr>
          <w:sz w:val="28"/>
          <w:szCs w:val="28"/>
          <w:u w:val="single"/>
        </w:rPr>
        <w:t>6</w:t>
      </w:r>
      <w:r w:rsidR="006D004E">
        <w:rPr>
          <w:sz w:val="28"/>
          <w:szCs w:val="28"/>
          <w:u w:val="single"/>
        </w:rPr>
        <w:t>.СЛУХАЛИ</w:t>
      </w:r>
      <w:r w:rsidR="006D004E">
        <w:rPr>
          <w:sz w:val="28"/>
          <w:szCs w:val="28"/>
        </w:rPr>
        <w:t xml:space="preserve">: </w:t>
      </w:r>
      <w:r w:rsidR="006D004E">
        <w:rPr>
          <w:sz w:val="28"/>
          <w:szCs w:val="28"/>
        </w:rPr>
        <w:tab/>
      </w:r>
      <w:proofErr w:type="spellStart"/>
      <w:r w:rsidR="006D004E">
        <w:rPr>
          <w:sz w:val="28"/>
          <w:szCs w:val="28"/>
        </w:rPr>
        <w:t>Чистяков</w:t>
      </w:r>
      <w:proofErr w:type="spellEnd"/>
      <w:r w:rsidR="006D004E">
        <w:rPr>
          <w:sz w:val="28"/>
          <w:szCs w:val="28"/>
        </w:rPr>
        <w:t xml:space="preserve"> О. Г. – заступник міського голови,  доповів  про </w:t>
      </w:r>
      <w:r w:rsidR="006D004E">
        <w:rPr>
          <w:color w:val="000000"/>
          <w:sz w:val="28"/>
          <w:szCs w:val="28"/>
          <w:lang w:eastAsia="uk-UA"/>
        </w:rPr>
        <w:t xml:space="preserve"> </w:t>
      </w:r>
      <w:r w:rsidR="00E32991">
        <w:rPr>
          <w:bCs/>
          <w:color w:val="000000"/>
          <w:w w:val="101"/>
          <w:sz w:val="28"/>
          <w:szCs w:val="28"/>
          <w:lang w:eastAsia="uk-UA"/>
        </w:rPr>
        <w:t xml:space="preserve">внесення змін до </w:t>
      </w:r>
      <w:r w:rsidR="00E32991">
        <w:rPr>
          <w:color w:val="000000"/>
          <w:spacing w:val="3"/>
          <w:sz w:val="28"/>
          <w:szCs w:val="28"/>
        </w:rPr>
        <w:t>Програми підтримки</w:t>
      </w:r>
      <w:r w:rsidR="00E32991">
        <w:rPr>
          <w:b/>
          <w:color w:val="000000"/>
          <w:spacing w:val="3"/>
          <w:sz w:val="28"/>
          <w:szCs w:val="28"/>
        </w:rPr>
        <w:t xml:space="preserve"> </w:t>
      </w:r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 xml:space="preserve">3 відділу у </w:t>
      </w:r>
      <w:proofErr w:type="spellStart"/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>м.Покров</w:t>
      </w:r>
      <w:proofErr w:type="spellEnd"/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 xml:space="preserve"> Нікопольського районного територіального центру комплектування та соціальної підтримки</w:t>
      </w:r>
      <w:r w:rsidR="00E32991">
        <w:rPr>
          <w:rFonts w:eastAsia="Andale Sans UI"/>
          <w:b/>
          <w:color w:val="000000"/>
          <w:spacing w:val="3"/>
          <w:sz w:val="28"/>
          <w:szCs w:val="28"/>
        </w:rPr>
        <w:t xml:space="preserve"> </w:t>
      </w:r>
      <w:r w:rsidR="00E32991">
        <w:rPr>
          <w:rFonts w:eastAsia="Andale Sans UI"/>
          <w:color w:val="000000"/>
          <w:spacing w:val="3"/>
          <w:sz w:val="28"/>
          <w:szCs w:val="28"/>
        </w:rPr>
        <w:t xml:space="preserve">на 2021 — 2023 роки, затвердженої </w:t>
      </w:r>
      <w:r w:rsidR="00E32991">
        <w:rPr>
          <w:bCs/>
          <w:color w:val="000000"/>
          <w:w w:val="101"/>
          <w:sz w:val="28"/>
          <w:szCs w:val="28"/>
          <w:lang w:eastAsia="uk-UA"/>
        </w:rPr>
        <w:t xml:space="preserve">рішенням 62 сесії міської ради 7 скликання від 23.10.2020 № 26. </w:t>
      </w:r>
    </w:p>
    <w:p w:rsidR="005667DA" w:rsidRDefault="005667DA" w:rsidP="00E32991">
      <w:pPr>
        <w:ind w:left="2124" w:hanging="2124"/>
        <w:jc w:val="both"/>
        <w:rPr>
          <w:sz w:val="12"/>
          <w:szCs w:val="12"/>
          <w:shd w:val="clear" w:color="auto" w:fill="FFFFFF"/>
          <w:lang w:val="uk-UA"/>
        </w:rPr>
      </w:pPr>
    </w:p>
    <w:p w:rsidR="00DA6FC7" w:rsidRPr="00AC2BAC" w:rsidRDefault="00DA6FC7" w:rsidP="00DA6FC7">
      <w:pPr>
        <w:spacing w:line="228" w:lineRule="auto"/>
        <w:ind w:right="1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 w:rsidR="00DA6FC7" w:rsidRDefault="00DA6FC7" w:rsidP="00E32991">
      <w:pPr>
        <w:pStyle w:val="p6"/>
        <w:shd w:val="clear" w:color="auto" w:fill="FFFFFF"/>
        <w:tabs>
          <w:tab w:val="left" w:pos="0"/>
        </w:tabs>
        <w:spacing w:before="0" w:after="0" w:line="228" w:lineRule="auto"/>
        <w:ind w:firstLine="708"/>
        <w:jc w:val="both"/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</w:pPr>
      <w:proofErr w:type="spellStart"/>
      <w:r>
        <w:rPr>
          <w:bCs/>
          <w:color w:val="000000"/>
          <w:w w:val="101"/>
          <w:sz w:val="28"/>
          <w:szCs w:val="28"/>
          <w:shd w:val="clear" w:color="auto" w:fill="FFFFFF"/>
          <w:lang w:val="uk-UA"/>
        </w:rPr>
        <w:t>Кодрін</w:t>
      </w:r>
      <w:proofErr w:type="spellEnd"/>
      <w:r>
        <w:rPr>
          <w:bCs/>
          <w:color w:val="000000"/>
          <w:w w:val="101"/>
          <w:sz w:val="28"/>
          <w:szCs w:val="28"/>
          <w:shd w:val="clear" w:color="auto" w:fill="FFFFFF"/>
          <w:lang w:val="uk-UA"/>
        </w:rPr>
        <w:t xml:space="preserve"> О.М.</w:t>
      </w:r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 – депутат міської ради, </w:t>
      </w:r>
      <w:r>
        <w:rPr>
          <w:bCs/>
          <w:w w:val="101"/>
          <w:sz w:val="28"/>
          <w:szCs w:val="28"/>
          <w:shd w:val="clear" w:color="auto" w:fill="FFFFFF"/>
          <w:lang w:val="uk-UA"/>
        </w:rPr>
        <w:t>голова</w:t>
      </w:r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 постійної комісії з питань</w:t>
      </w:r>
      <w:r>
        <w:rPr>
          <w:rFonts w:cs="Liberation Sans Narrow"/>
          <w:bCs/>
          <w:color w:val="000000"/>
          <w:w w:val="101"/>
          <w:kern w:val="2"/>
          <w:sz w:val="32"/>
          <w:szCs w:val="32"/>
          <w:shd w:val="clear" w:color="auto" w:fill="FFFFFF"/>
          <w:lang w:val="uk-UA" w:eastAsia="en-US"/>
        </w:rPr>
        <w:t xml:space="preserve"> </w:t>
      </w:r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безпеки і оборони, депутатської діяльності та зв’язків з громадськістю</w:t>
      </w:r>
      <w:r>
        <w:rPr>
          <w:rFonts w:cs="Liberation Sans Narrow"/>
          <w:bCs/>
          <w:color w:val="000000"/>
          <w:w w:val="101"/>
          <w:kern w:val="2"/>
          <w:sz w:val="32"/>
          <w:szCs w:val="32"/>
          <w:shd w:val="clear" w:color="auto" w:fill="FFFFFF"/>
          <w:lang w:val="uk-UA" w:eastAsia="en-US"/>
        </w:rPr>
        <w:t xml:space="preserve"> </w:t>
      </w:r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 зазначив, що комісія розглянула всі </w:t>
      </w:r>
      <w:proofErr w:type="spellStart"/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проєкти</w:t>
      </w:r>
      <w:proofErr w:type="spellEnd"/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 їх напрямку та пропонує прийняти дані рішення до голосування.</w:t>
      </w:r>
    </w:p>
    <w:p w:rsidR="00E32991" w:rsidRPr="00E32991" w:rsidRDefault="00E32991" w:rsidP="00E32991">
      <w:pPr>
        <w:pStyle w:val="p6"/>
        <w:shd w:val="clear" w:color="auto" w:fill="FFFFFF"/>
        <w:tabs>
          <w:tab w:val="left" w:pos="0"/>
        </w:tabs>
        <w:spacing w:before="0" w:after="0" w:line="228" w:lineRule="auto"/>
        <w:ind w:firstLine="708"/>
        <w:jc w:val="both"/>
        <w:rPr>
          <w:sz w:val="12"/>
          <w:szCs w:val="12"/>
          <w:u w:val="single"/>
          <w:lang w:val="uk-UA"/>
        </w:rPr>
      </w:pPr>
    </w:p>
    <w:p w:rsidR="005667DA" w:rsidRPr="00556E94" w:rsidRDefault="006D004E" w:rsidP="00E32991">
      <w:pPr>
        <w:pStyle w:val="a8"/>
        <w:widowControl w:val="0"/>
        <w:ind w:left="2127" w:hanging="2127"/>
      </w:pPr>
      <w:r>
        <w:rPr>
          <w:sz w:val="28"/>
          <w:szCs w:val="28"/>
          <w:u w:val="single"/>
        </w:rPr>
        <w:t>ВИРІШИЛИ: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прийняти рішення “</w:t>
      </w:r>
      <w:r w:rsidR="00E32991" w:rsidRPr="00E32991">
        <w:rPr>
          <w:bCs/>
          <w:color w:val="000000"/>
          <w:w w:val="101"/>
          <w:sz w:val="28"/>
          <w:szCs w:val="28"/>
          <w:lang w:eastAsia="uk-UA"/>
        </w:rPr>
        <w:t xml:space="preserve"> </w:t>
      </w:r>
      <w:r w:rsidR="00E32991">
        <w:rPr>
          <w:bCs/>
          <w:color w:val="000000"/>
          <w:w w:val="101"/>
          <w:sz w:val="28"/>
          <w:szCs w:val="28"/>
          <w:lang w:eastAsia="uk-UA"/>
        </w:rPr>
        <w:t xml:space="preserve">внесення змін до </w:t>
      </w:r>
      <w:r w:rsidR="00E32991">
        <w:rPr>
          <w:color w:val="000000"/>
          <w:spacing w:val="3"/>
          <w:sz w:val="28"/>
          <w:szCs w:val="28"/>
        </w:rPr>
        <w:t>Програми підтримки</w:t>
      </w:r>
      <w:r w:rsidR="00E32991">
        <w:rPr>
          <w:b/>
          <w:color w:val="000000"/>
          <w:spacing w:val="3"/>
          <w:sz w:val="28"/>
          <w:szCs w:val="28"/>
        </w:rPr>
        <w:t xml:space="preserve"> </w:t>
      </w:r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 xml:space="preserve">3 відділу у </w:t>
      </w:r>
      <w:proofErr w:type="spellStart"/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>м.Покров</w:t>
      </w:r>
      <w:proofErr w:type="spellEnd"/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 xml:space="preserve"> Нікопольського районного територіального центру комплектування та соціальної підтримки</w:t>
      </w:r>
      <w:r w:rsidR="00E32991">
        <w:rPr>
          <w:rFonts w:eastAsia="Andale Sans UI"/>
          <w:b/>
          <w:color w:val="000000"/>
          <w:spacing w:val="3"/>
          <w:sz w:val="28"/>
          <w:szCs w:val="28"/>
        </w:rPr>
        <w:t xml:space="preserve"> </w:t>
      </w:r>
      <w:r w:rsidR="00E32991">
        <w:rPr>
          <w:rFonts w:eastAsia="Andale Sans UI"/>
          <w:color w:val="000000"/>
          <w:spacing w:val="3"/>
          <w:sz w:val="28"/>
          <w:szCs w:val="28"/>
        </w:rPr>
        <w:t xml:space="preserve">на 2021 — 2023 роки, затвердженої </w:t>
      </w:r>
      <w:r w:rsidR="00E32991">
        <w:rPr>
          <w:bCs/>
          <w:color w:val="000000"/>
          <w:w w:val="101"/>
          <w:sz w:val="28"/>
          <w:szCs w:val="28"/>
          <w:lang w:eastAsia="uk-UA"/>
        </w:rPr>
        <w:t>рішенням 62 сесії міської ради 7 скликання від 23.10.2020 № 26</w:t>
      </w:r>
      <w:r>
        <w:rPr>
          <w:rStyle w:val="a6"/>
          <w:b w:val="0"/>
          <w:bCs w:val="0"/>
          <w:color w:val="000000"/>
          <w:w w:val="101"/>
          <w:kern w:val="2"/>
          <w:sz w:val="28"/>
          <w:szCs w:val="28"/>
          <w:lang w:eastAsia="en-US"/>
        </w:rPr>
        <w:t>”</w:t>
      </w:r>
      <w:r>
        <w:rPr>
          <w:bCs/>
          <w:color w:val="000000"/>
          <w:spacing w:val="3"/>
          <w:kern w:val="2"/>
          <w:sz w:val="28"/>
          <w:szCs w:val="28"/>
          <w:lang w:eastAsia="ar-SA"/>
        </w:rPr>
        <w:t>.</w:t>
      </w:r>
    </w:p>
    <w:p w:rsidR="005667DA" w:rsidRDefault="006D004E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667DA" w:rsidRDefault="006D004E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667DA" w:rsidRPr="00DA6FC7" w:rsidRDefault="006D004E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DA6FC7">
        <w:rPr>
          <w:sz w:val="28"/>
          <w:szCs w:val="28"/>
          <w:lang w:val="uk-UA"/>
        </w:rPr>
        <w:t>7</w:t>
      </w:r>
    </w:p>
    <w:p w:rsidR="005667DA" w:rsidRDefault="006D004E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</w:t>
      </w:r>
      <w:r w:rsidR="004E50D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додається) </w:t>
      </w:r>
    </w:p>
    <w:p w:rsidR="005667DA" w:rsidRDefault="005667D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DA6FC7" w:rsidRPr="00556E94" w:rsidRDefault="00DA6FC7" w:rsidP="00DA6FC7">
      <w:pPr>
        <w:ind w:left="2124" w:hanging="2124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7.СЛУХАЛИ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E32991">
        <w:rPr>
          <w:color w:val="000000"/>
          <w:spacing w:val="3"/>
          <w:sz w:val="28"/>
          <w:szCs w:val="28"/>
        </w:rPr>
        <w:t>затвердження</w:t>
      </w:r>
      <w:proofErr w:type="spellEnd"/>
      <w:r w:rsidR="00E32991">
        <w:rPr>
          <w:color w:val="000000"/>
          <w:spacing w:val="3"/>
          <w:sz w:val="28"/>
          <w:szCs w:val="28"/>
        </w:rPr>
        <w:t xml:space="preserve"> Порядку </w:t>
      </w:r>
      <w:proofErr w:type="spellStart"/>
      <w:r w:rsidR="00E32991">
        <w:rPr>
          <w:color w:val="000000"/>
          <w:spacing w:val="3"/>
          <w:sz w:val="28"/>
          <w:szCs w:val="28"/>
        </w:rPr>
        <w:t>використання</w:t>
      </w:r>
      <w:proofErr w:type="spellEnd"/>
      <w:r w:rsidR="00E32991">
        <w:rPr>
          <w:color w:val="000000"/>
          <w:spacing w:val="3"/>
          <w:sz w:val="28"/>
          <w:szCs w:val="28"/>
        </w:rPr>
        <w:t xml:space="preserve"> у 2022 </w:t>
      </w:r>
      <w:proofErr w:type="spellStart"/>
      <w:r w:rsidR="00E32991">
        <w:rPr>
          <w:color w:val="000000"/>
          <w:spacing w:val="3"/>
          <w:sz w:val="28"/>
          <w:szCs w:val="28"/>
        </w:rPr>
        <w:t>році</w:t>
      </w:r>
      <w:proofErr w:type="spellEnd"/>
      <w:r w:rsidR="00E32991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E32991">
        <w:rPr>
          <w:color w:val="000000"/>
          <w:spacing w:val="3"/>
          <w:sz w:val="28"/>
          <w:szCs w:val="28"/>
        </w:rPr>
        <w:t>субвенції</w:t>
      </w:r>
      <w:proofErr w:type="spellEnd"/>
      <w:r w:rsidR="00E32991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E32991">
        <w:rPr>
          <w:color w:val="000000"/>
          <w:spacing w:val="3"/>
          <w:sz w:val="28"/>
          <w:szCs w:val="28"/>
        </w:rPr>
        <w:t>з</w:t>
      </w:r>
      <w:proofErr w:type="spellEnd"/>
      <w:r w:rsidR="00E32991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E32991">
        <w:rPr>
          <w:color w:val="000000"/>
          <w:spacing w:val="3"/>
          <w:sz w:val="28"/>
          <w:szCs w:val="28"/>
        </w:rPr>
        <w:t>міського</w:t>
      </w:r>
      <w:proofErr w:type="spellEnd"/>
      <w:r w:rsidR="00E32991">
        <w:rPr>
          <w:color w:val="000000"/>
          <w:spacing w:val="3"/>
          <w:sz w:val="28"/>
          <w:szCs w:val="28"/>
        </w:rPr>
        <w:t xml:space="preserve"> бюджету державному бюджету на </w:t>
      </w:r>
      <w:proofErr w:type="spellStart"/>
      <w:r w:rsidR="00E32991">
        <w:rPr>
          <w:color w:val="000000"/>
          <w:spacing w:val="3"/>
          <w:sz w:val="28"/>
          <w:szCs w:val="28"/>
        </w:rPr>
        <w:t>виконання</w:t>
      </w:r>
      <w:proofErr w:type="spellEnd"/>
      <w:r w:rsidR="00E32991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E32991">
        <w:rPr>
          <w:color w:val="000000"/>
          <w:spacing w:val="3"/>
          <w:sz w:val="28"/>
          <w:szCs w:val="28"/>
        </w:rPr>
        <w:t>Програми</w:t>
      </w:r>
      <w:proofErr w:type="spellEnd"/>
      <w:r w:rsidR="00E32991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E32991">
        <w:rPr>
          <w:color w:val="000000"/>
          <w:spacing w:val="3"/>
          <w:sz w:val="28"/>
          <w:szCs w:val="28"/>
        </w:rPr>
        <w:t>підтримки</w:t>
      </w:r>
      <w:proofErr w:type="spellEnd"/>
      <w:r w:rsidR="00E32991">
        <w:rPr>
          <w:b/>
          <w:color w:val="000000"/>
          <w:spacing w:val="3"/>
          <w:sz w:val="28"/>
          <w:szCs w:val="28"/>
        </w:rPr>
        <w:t xml:space="preserve"> </w:t>
      </w:r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 xml:space="preserve">3 </w:t>
      </w:r>
      <w:proofErr w:type="spellStart"/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>відділу</w:t>
      </w:r>
      <w:proofErr w:type="spellEnd"/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 xml:space="preserve"> у м.Покров </w:t>
      </w:r>
      <w:proofErr w:type="spellStart"/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>Нікопольського</w:t>
      </w:r>
      <w:proofErr w:type="spellEnd"/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 xml:space="preserve"> районного </w:t>
      </w:r>
      <w:proofErr w:type="spellStart"/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>територіального</w:t>
      </w:r>
      <w:proofErr w:type="spellEnd"/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 xml:space="preserve"> центру </w:t>
      </w:r>
      <w:proofErr w:type="spellStart"/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>комплектування</w:t>
      </w:r>
      <w:proofErr w:type="spellEnd"/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 xml:space="preserve"> та </w:t>
      </w:r>
      <w:proofErr w:type="spellStart"/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>соціальної</w:t>
      </w:r>
      <w:proofErr w:type="spellEnd"/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="00E32991">
        <w:rPr>
          <w:rStyle w:val="a4"/>
          <w:b w:val="0"/>
          <w:bCs w:val="0"/>
          <w:color w:val="000000"/>
          <w:spacing w:val="3"/>
          <w:sz w:val="28"/>
          <w:szCs w:val="28"/>
          <w:lang w:eastAsia="ru-RU"/>
        </w:rPr>
        <w:t>підтримки</w:t>
      </w:r>
      <w:proofErr w:type="spellEnd"/>
      <w:r w:rsidR="00E32991">
        <w:rPr>
          <w:rFonts w:eastAsia="Andale Sans UI"/>
          <w:b/>
          <w:color w:val="000000"/>
          <w:spacing w:val="3"/>
          <w:sz w:val="28"/>
          <w:szCs w:val="28"/>
        </w:rPr>
        <w:t xml:space="preserve"> </w:t>
      </w:r>
      <w:r w:rsidR="00E32991">
        <w:rPr>
          <w:rFonts w:eastAsia="Andale Sans UI"/>
          <w:color w:val="000000"/>
          <w:spacing w:val="3"/>
          <w:sz w:val="28"/>
          <w:szCs w:val="28"/>
        </w:rPr>
        <w:t>на 2021 — 2023 роки (</w:t>
      </w:r>
      <w:proofErr w:type="spellStart"/>
      <w:r w:rsidR="00E32991">
        <w:rPr>
          <w:rFonts w:eastAsia="Andale Sans UI"/>
          <w:color w:val="000000"/>
          <w:spacing w:val="3"/>
          <w:sz w:val="28"/>
          <w:szCs w:val="28"/>
        </w:rPr>
        <w:t>із</w:t>
      </w:r>
      <w:proofErr w:type="spellEnd"/>
      <w:r w:rsidR="00E32991">
        <w:rPr>
          <w:rFonts w:eastAsia="Andale Sans UI"/>
          <w:color w:val="000000"/>
          <w:spacing w:val="3"/>
          <w:sz w:val="28"/>
          <w:szCs w:val="28"/>
        </w:rPr>
        <w:t xml:space="preserve"> </w:t>
      </w:r>
      <w:proofErr w:type="spellStart"/>
      <w:r w:rsidR="00E32991">
        <w:rPr>
          <w:rFonts w:eastAsia="Andale Sans UI"/>
          <w:color w:val="000000"/>
          <w:spacing w:val="3"/>
          <w:sz w:val="28"/>
          <w:szCs w:val="28"/>
        </w:rPr>
        <w:t>змінами</w:t>
      </w:r>
      <w:proofErr w:type="spellEnd"/>
      <w:r w:rsidR="00E32991">
        <w:rPr>
          <w:rFonts w:eastAsia="Andale Sans UI"/>
          <w:color w:val="000000"/>
          <w:spacing w:val="3"/>
          <w:sz w:val="28"/>
          <w:szCs w:val="28"/>
        </w:rPr>
        <w:t>).</w:t>
      </w:r>
    </w:p>
    <w:p w:rsidR="00DA6FC7" w:rsidRDefault="00DA6FC7" w:rsidP="00DA6FC7">
      <w:pPr>
        <w:pStyle w:val="p6"/>
        <w:shd w:val="clear" w:color="auto" w:fill="FFFFFF"/>
        <w:tabs>
          <w:tab w:val="left" w:pos="0"/>
        </w:tabs>
        <w:spacing w:before="0" w:after="0"/>
        <w:ind w:firstLine="708"/>
        <w:jc w:val="both"/>
        <w:rPr>
          <w:sz w:val="12"/>
          <w:szCs w:val="12"/>
          <w:shd w:val="clear" w:color="auto" w:fill="FFFFFF"/>
          <w:lang w:val="uk-UA"/>
        </w:rPr>
      </w:pPr>
    </w:p>
    <w:p w:rsidR="00DA6FC7" w:rsidRPr="00556E94" w:rsidRDefault="00DA6FC7" w:rsidP="00DA6FC7">
      <w:pPr>
        <w:ind w:left="2124" w:hanging="2124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E32991" w:rsidRPr="00E32991">
        <w:rPr>
          <w:color w:val="000000"/>
          <w:spacing w:val="3"/>
          <w:sz w:val="28"/>
          <w:szCs w:val="28"/>
          <w:lang w:val="uk-UA"/>
        </w:rPr>
        <w:t>затвердження Порядку використання у 2022 році субвенції з міського бюджету державному бюджету на виконання Програми підтримки</w:t>
      </w:r>
      <w:r w:rsidR="00E32991" w:rsidRPr="00E32991">
        <w:rPr>
          <w:b/>
          <w:color w:val="000000"/>
          <w:spacing w:val="3"/>
          <w:sz w:val="28"/>
          <w:szCs w:val="28"/>
          <w:lang w:val="uk-UA"/>
        </w:rPr>
        <w:t xml:space="preserve"> </w:t>
      </w:r>
      <w:r w:rsidR="00E32991" w:rsidRPr="00E32991">
        <w:rPr>
          <w:rStyle w:val="a4"/>
          <w:b w:val="0"/>
          <w:bCs w:val="0"/>
          <w:color w:val="000000"/>
          <w:spacing w:val="3"/>
          <w:sz w:val="28"/>
          <w:szCs w:val="28"/>
          <w:lang w:val="uk-UA" w:eastAsia="ru-RU"/>
        </w:rPr>
        <w:t xml:space="preserve">3 відділу у </w:t>
      </w:r>
      <w:proofErr w:type="spellStart"/>
      <w:r w:rsidR="00E32991" w:rsidRPr="00E32991">
        <w:rPr>
          <w:rStyle w:val="a4"/>
          <w:b w:val="0"/>
          <w:bCs w:val="0"/>
          <w:color w:val="000000"/>
          <w:spacing w:val="3"/>
          <w:sz w:val="28"/>
          <w:szCs w:val="28"/>
          <w:lang w:val="uk-UA" w:eastAsia="ru-RU"/>
        </w:rPr>
        <w:t>м.Покров</w:t>
      </w:r>
      <w:proofErr w:type="spellEnd"/>
      <w:r w:rsidR="00E32991" w:rsidRPr="00E32991">
        <w:rPr>
          <w:rStyle w:val="a4"/>
          <w:b w:val="0"/>
          <w:bCs w:val="0"/>
          <w:color w:val="000000"/>
          <w:spacing w:val="3"/>
          <w:sz w:val="28"/>
          <w:szCs w:val="28"/>
          <w:lang w:val="uk-UA" w:eastAsia="ru-RU"/>
        </w:rPr>
        <w:t xml:space="preserve"> Нікопольського районного територіального центру </w:t>
      </w:r>
      <w:r w:rsidR="00E32991" w:rsidRPr="00E32991">
        <w:rPr>
          <w:rStyle w:val="a4"/>
          <w:b w:val="0"/>
          <w:bCs w:val="0"/>
          <w:color w:val="000000"/>
          <w:spacing w:val="3"/>
          <w:sz w:val="28"/>
          <w:szCs w:val="28"/>
          <w:lang w:val="uk-UA" w:eastAsia="ru-RU"/>
        </w:rPr>
        <w:lastRenderedPageBreak/>
        <w:t>комплектування та соціальної підтримки</w:t>
      </w:r>
      <w:r w:rsidR="00E32991" w:rsidRPr="00E32991">
        <w:rPr>
          <w:rFonts w:eastAsia="Andale Sans UI"/>
          <w:b/>
          <w:color w:val="000000"/>
          <w:spacing w:val="3"/>
          <w:sz w:val="28"/>
          <w:szCs w:val="28"/>
          <w:lang w:val="uk-UA"/>
        </w:rPr>
        <w:t xml:space="preserve"> </w:t>
      </w:r>
      <w:r w:rsidR="00E32991" w:rsidRPr="00E32991">
        <w:rPr>
          <w:rFonts w:eastAsia="Andale Sans UI"/>
          <w:color w:val="000000"/>
          <w:spacing w:val="3"/>
          <w:sz w:val="28"/>
          <w:szCs w:val="28"/>
          <w:lang w:val="uk-UA"/>
        </w:rPr>
        <w:t>на 2021 — 2023 роки (із змінами)</w:t>
      </w:r>
      <w:r>
        <w:rPr>
          <w:rStyle w:val="a6"/>
          <w:b w:val="0"/>
          <w:bCs w:val="0"/>
          <w:color w:val="000000"/>
          <w:w w:val="101"/>
          <w:kern w:val="2"/>
          <w:sz w:val="28"/>
          <w:szCs w:val="28"/>
          <w:lang w:val="uk-UA" w:eastAsia="en-US"/>
        </w:rPr>
        <w:t>”</w:t>
      </w:r>
      <w:r>
        <w:rPr>
          <w:bCs/>
          <w:color w:val="000000"/>
          <w:spacing w:val="3"/>
          <w:kern w:val="2"/>
          <w:sz w:val="28"/>
          <w:szCs w:val="28"/>
          <w:lang w:val="uk-UA" w:eastAsia="ar-SA"/>
        </w:rPr>
        <w:t>.</w:t>
      </w:r>
    </w:p>
    <w:p w:rsidR="00DA6FC7" w:rsidRDefault="00DA6FC7" w:rsidP="00DA6FC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DA6FC7" w:rsidRDefault="00DA6FC7" w:rsidP="00DA6FC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DA6FC7" w:rsidRPr="00DA6FC7" w:rsidRDefault="00DA6FC7" w:rsidP="00DA6FC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27</w:t>
      </w:r>
    </w:p>
    <w:p w:rsidR="00DA6FC7" w:rsidRDefault="00DA6FC7" w:rsidP="00DA6FC7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</w:t>
      </w:r>
      <w:r w:rsidRPr="00556E94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 w:rsidR="005667DA" w:rsidRDefault="005667D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32991" w:rsidRPr="00031308" w:rsidRDefault="00DA6FC7" w:rsidP="00E32991">
      <w:pPr>
        <w:pStyle w:val="a8"/>
        <w:widowControl w:val="0"/>
        <w:ind w:left="2127" w:hanging="2127"/>
        <w:rPr>
          <w:lang w:val="ru-RU"/>
        </w:rPr>
      </w:pPr>
      <w:r>
        <w:rPr>
          <w:sz w:val="28"/>
          <w:szCs w:val="28"/>
          <w:u w:val="single"/>
        </w:rPr>
        <w:t>8.СЛУХАЛИ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Чистяков</w:t>
      </w:r>
      <w:proofErr w:type="spellEnd"/>
      <w:r>
        <w:rPr>
          <w:sz w:val="28"/>
          <w:szCs w:val="28"/>
        </w:rPr>
        <w:t xml:space="preserve"> О. Г. – заступник міського голови,  доповів  про </w:t>
      </w:r>
      <w:r>
        <w:rPr>
          <w:color w:val="000000"/>
          <w:sz w:val="28"/>
          <w:szCs w:val="28"/>
          <w:lang w:eastAsia="uk-UA"/>
        </w:rPr>
        <w:t xml:space="preserve"> </w:t>
      </w:r>
      <w:r w:rsidR="00E32991">
        <w:rPr>
          <w:color w:val="000000"/>
          <w:spacing w:val="3"/>
          <w:sz w:val="28"/>
          <w:szCs w:val="28"/>
        </w:rPr>
        <w:t xml:space="preserve">затвердження Порядку використання у 2022 році субвенції з міського бюджету державному бюджету на виконання програми </w:t>
      </w:r>
      <w:proofErr w:type="spellStart"/>
      <w:r w:rsidR="00E32991">
        <w:rPr>
          <w:color w:val="000000"/>
          <w:spacing w:val="3"/>
          <w:sz w:val="28"/>
          <w:szCs w:val="28"/>
        </w:rPr>
        <w:t>“Про</w:t>
      </w:r>
      <w:proofErr w:type="spellEnd"/>
      <w:r w:rsidR="00E32991">
        <w:rPr>
          <w:color w:val="000000"/>
          <w:spacing w:val="3"/>
          <w:sz w:val="28"/>
          <w:szCs w:val="28"/>
        </w:rPr>
        <w:t xml:space="preserve"> допомогу  Збройним Силам України та іншим військовим формуванням, утвореним відповідно до законодавства України, на 2022 </w:t>
      </w:r>
      <w:proofErr w:type="spellStart"/>
      <w:r w:rsidR="00E32991">
        <w:rPr>
          <w:color w:val="000000"/>
          <w:spacing w:val="3"/>
          <w:sz w:val="28"/>
          <w:szCs w:val="28"/>
        </w:rPr>
        <w:t>рік”</w:t>
      </w:r>
      <w:proofErr w:type="spellEnd"/>
      <w:r w:rsidR="00E32991">
        <w:rPr>
          <w:color w:val="000000"/>
          <w:spacing w:val="3"/>
          <w:sz w:val="28"/>
          <w:szCs w:val="28"/>
        </w:rPr>
        <w:t xml:space="preserve"> у новій редакції</w:t>
      </w:r>
      <w:r w:rsidR="00E32991">
        <w:rPr>
          <w:rFonts w:eastAsia="Andale Sans UI"/>
          <w:color w:val="000000"/>
          <w:spacing w:val="3"/>
          <w:sz w:val="28"/>
          <w:szCs w:val="28"/>
        </w:rPr>
        <w:t xml:space="preserve"> (із змінами).</w:t>
      </w:r>
    </w:p>
    <w:p w:rsidR="00DA6FC7" w:rsidRPr="00E32991" w:rsidRDefault="00DA6FC7" w:rsidP="00E32991">
      <w:pPr>
        <w:ind w:left="2124" w:hanging="2124"/>
        <w:jc w:val="both"/>
        <w:rPr>
          <w:sz w:val="12"/>
          <w:szCs w:val="12"/>
          <w:shd w:val="clear" w:color="auto" w:fill="FFFFFF"/>
        </w:rPr>
      </w:pPr>
    </w:p>
    <w:p w:rsidR="00DA6FC7" w:rsidRPr="00556E94" w:rsidRDefault="00DA6FC7" w:rsidP="00E32991">
      <w:pPr>
        <w:pStyle w:val="a8"/>
        <w:widowControl w:val="0"/>
        <w:ind w:left="2127" w:hanging="2127"/>
      </w:pPr>
      <w:r>
        <w:rPr>
          <w:sz w:val="28"/>
          <w:szCs w:val="28"/>
          <w:u w:val="single"/>
        </w:rPr>
        <w:t>ВИРІШИЛИ: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прийняти рішення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</w:t>
      </w:r>
      <w:r w:rsidR="00E32991">
        <w:rPr>
          <w:color w:val="000000"/>
          <w:spacing w:val="3"/>
          <w:sz w:val="28"/>
          <w:szCs w:val="28"/>
        </w:rPr>
        <w:t xml:space="preserve">затвердження Порядку використання у 2022 році субвенції з міського бюджету державному бюджету на виконання програми </w:t>
      </w:r>
      <w:proofErr w:type="spellStart"/>
      <w:r w:rsidR="00E32991">
        <w:rPr>
          <w:color w:val="000000"/>
          <w:spacing w:val="3"/>
          <w:sz w:val="28"/>
          <w:szCs w:val="28"/>
        </w:rPr>
        <w:t>“Про</w:t>
      </w:r>
      <w:proofErr w:type="spellEnd"/>
      <w:r w:rsidR="00E32991">
        <w:rPr>
          <w:color w:val="000000"/>
          <w:spacing w:val="3"/>
          <w:sz w:val="28"/>
          <w:szCs w:val="28"/>
        </w:rPr>
        <w:t xml:space="preserve"> допомогу  Збройним Силам України та іншим військовим формуванням, утвореним відповідно до законодавства України, на 2022 </w:t>
      </w:r>
      <w:proofErr w:type="spellStart"/>
      <w:r w:rsidR="00E32991">
        <w:rPr>
          <w:color w:val="000000"/>
          <w:spacing w:val="3"/>
          <w:sz w:val="28"/>
          <w:szCs w:val="28"/>
        </w:rPr>
        <w:t>рік”</w:t>
      </w:r>
      <w:proofErr w:type="spellEnd"/>
      <w:r w:rsidR="00E32991">
        <w:rPr>
          <w:color w:val="000000"/>
          <w:spacing w:val="3"/>
          <w:sz w:val="28"/>
          <w:szCs w:val="28"/>
        </w:rPr>
        <w:t xml:space="preserve"> у новій редакції</w:t>
      </w:r>
      <w:r w:rsidR="00E32991">
        <w:rPr>
          <w:rFonts w:eastAsia="Andale Sans UI"/>
          <w:color w:val="000000"/>
          <w:spacing w:val="3"/>
          <w:sz w:val="28"/>
          <w:szCs w:val="28"/>
        </w:rPr>
        <w:t xml:space="preserve"> (із змінами)</w:t>
      </w:r>
      <w:r>
        <w:rPr>
          <w:rStyle w:val="a6"/>
          <w:b w:val="0"/>
          <w:bCs w:val="0"/>
          <w:color w:val="000000"/>
          <w:w w:val="101"/>
          <w:kern w:val="2"/>
          <w:sz w:val="28"/>
          <w:szCs w:val="28"/>
          <w:lang w:eastAsia="en-US"/>
        </w:rPr>
        <w:t>”</w:t>
      </w:r>
      <w:r>
        <w:rPr>
          <w:bCs/>
          <w:color w:val="000000"/>
          <w:spacing w:val="3"/>
          <w:kern w:val="2"/>
          <w:sz w:val="28"/>
          <w:szCs w:val="28"/>
          <w:lang w:eastAsia="ar-SA"/>
        </w:rPr>
        <w:t>.</w:t>
      </w:r>
    </w:p>
    <w:p w:rsidR="00DA6FC7" w:rsidRDefault="00DA6FC7" w:rsidP="00DA6FC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DA6FC7" w:rsidRDefault="00DA6FC7" w:rsidP="00DA6FC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DA6FC7" w:rsidRPr="00DA6FC7" w:rsidRDefault="00DA6FC7" w:rsidP="00DA6FC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27</w:t>
      </w:r>
    </w:p>
    <w:p w:rsidR="00DA6FC7" w:rsidRDefault="00DA6FC7" w:rsidP="00DA6FC7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8 додається) </w:t>
      </w:r>
    </w:p>
    <w:p w:rsidR="00DA6FC7" w:rsidRDefault="00DA6FC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32991" w:rsidRPr="00031308" w:rsidRDefault="00DA6FC7" w:rsidP="00E32991">
      <w:pPr>
        <w:pStyle w:val="a8"/>
        <w:widowControl w:val="0"/>
        <w:ind w:left="2127" w:hanging="2127"/>
        <w:rPr>
          <w:lang w:val="ru-RU"/>
        </w:rPr>
      </w:pPr>
      <w:r>
        <w:rPr>
          <w:sz w:val="28"/>
          <w:szCs w:val="28"/>
          <w:u w:val="single"/>
        </w:rPr>
        <w:t>9.СЛУХАЛИ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Чистяков</w:t>
      </w:r>
      <w:proofErr w:type="spellEnd"/>
      <w:r>
        <w:rPr>
          <w:sz w:val="28"/>
          <w:szCs w:val="28"/>
        </w:rPr>
        <w:t xml:space="preserve"> О. Г. – заступник міського голови,  доповів  про 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E32991">
        <w:rPr>
          <w:sz w:val="28"/>
          <w:szCs w:val="28"/>
          <w:lang w:val="ru-RU"/>
        </w:rPr>
        <w:t>затвердження</w:t>
      </w:r>
      <w:proofErr w:type="spellEnd"/>
      <w:r w:rsidR="00E32991">
        <w:rPr>
          <w:sz w:val="28"/>
          <w:szCs w:val="28"/>
          <w:lang w:val="ru-RU"/>
        </w:rPr>
        <w:t xml:space="preserve"> Статуту </w:t>
      </w:r>
      <w:proofErr w:type="spellStart"/>
      <w:r w:rsidR="00E32991">
        <w:rPr>
          <w:sz w:val="28"/>
          <w:szCs w:val="28"/>
          <w:lang w:val="ru-RU"/>
        </w:rPr>
        <w:t>міського</w:t>
      </w:r>
      <w:proofErr w:type="spellEnd"/>
      <w:r w:rsidR="00E32991">
        <w:rPr>
          <w:sz w:val="28"/>
          <w:szCs w:val="28"/>
          <w:lang w:val="ru-RU"/>
        </w:rPr>
        <w:t xml:space="preserve"> </w:t>
      </w:r>
      <w:proofErr w:type="spellStart"/>
      <w:r w:rsidR="00E32991">
        <w:rPr>
          <w:sz w:val="28"/>
          <w:szCs w:val="28"/>
          <w:lang w:val="ru-RU"/>
        </w:rPr>
        <w:t>комунального</w:t>
      </w:r>
      <w:proofErr w:type="spellEnd"/>
      <w:r w:rsidR="00E32991">
        <w:rPr>
          <w:sz w:val="28"/>
          <w:szCs w:val="28"/>
          <w:lang w:val="ru-RU"/>
        </w:rPr>
        <w:t xml:space="preserve"> </w:t>
      </w:r>
      <w:proofErr w:type="spellStart"/>
      <w:r w:rsidR="00E32991">
        <w:rPr>
          <w:sz w:val="28"/>
          <w:szCs w:val="28"/>
          <w:lang w:val="ru-RU"/>
        </w:rPr>
        <w:t>підприємства</w:t>
      </w:r>
      <w:proofErr w:type="spellEnd"/>
      <w:r w:rsidR="00E32991">
        <w:rPr>
          <w:sz w:val="28"/>
          <w:szCs w:val="28"/>
          <w:lang w:val="ru-RU"/>
        </w:rPr>
        <w:t xml:space="preserve"> «</w:t>
      </w:r>
      <w:proofErr w:type="spellStart"/>
      <w:r w:rsidR="00E32991">
        <w:rPr>
          <w:sz w:val="28"/>
          <w:szCs w:val="28"/>
          <w:lang w:val="ru-RU"/>
        </w:rPr>
        <w:t>Покровське</w:t>
      </w:r>
      <w:proofErr w:type="spellEnd"/>
      <w:r w:rsidR="00E32991">
        <w:rPr>
          <w:sz w:val="28"/>
          <w:szCs w:val="28"/>
          <w:lang w:val="ru-RU"/>
        </w:rPr>
        <w:t xml:space="preserve"> </w:t>
      </w:r>
      <w:proofErr w:type="spellStart"/>
      <w:r w:rsidR="00E32991">
        <w:rPr>
          <w:sz w:val="28"/>
          <w:szCs w:val="28"/>
          <w:lang w:val="ru-RU"/>
        </w:rPr>
        <w:t>виробниче</w:t>
      </w:r>
      <w:proofErr w:type="spellEnd"/>
      <w:r w:rsidR="00E32991">
        <w:rPr>
          <w:sz w:val="28"/>
          <w:szCs w:val="28"/>
          <w:lang w:val="ru-RU"/>
        </w:rPr>
        <w:t xml:space="preserve"> </w:t>
      </w:r>
      <w:proofErr w:type="spellStart"/>
      <w:r w:rsidR="00E32991">
        <w:rPr>
          <w:sz w:val="28"/>
          <w:szCs w:val="28"/>
          <w:lang w:val="ru-RU"/>
        </w:rPr>
        <w:t>управління</w:t>
      </w:r>
      <w:proofErr w:type="spellEnd"/>
      <w:r w:rsidR="00E32991">
        <w:rPr>
          <w:sz w:val="28"/>
          <w:szCs w:val="28"/>
          <w:lang w:val="ru-RU"/>
        </w:rPr>
        <w:t xml:space="preserve"> </w:t>
      </w:r>
      <w:proofErr w:type="spellStart"/>
      <w:r w:rsidR="00E32991">
        <w:rPr>
          <w:sz w:val="28"/>
          <w:szCs w:val="28"/>
          <w:lang w:val="ru-RU"/>
        </w:rPr>
        <w:t>водопровідно-каналізаційного</w:t>
      </w:r>
      <w:proofErr w:type="spellEnd"/>
      <w:r w:rsidR="00E32991">
        <w:rPr>
          <w:sz w:val="28"/>
          <w:szCs w:val="28"/>
          <w:lang w:val="ru-RU"/>
        </w:rPr>
        <w:t xml:space="preserve"> </w:t>
      </w:r>
      <w:proofErr w:type="spellStart"/>
      <w:r w:rsidR="00E32991">
        <w:rPr>
          <w:sz w:val="28"/>
          <w:szCs w:val="28"/>
          <w:lang w:val="ru-RU"/>
        </w:rPr>
        <w:t>господарства</w:t>
      </w:r>
      <w:proofErr w:type="spellEnd"/>
      <w:r w:rsidR="00E32991">
        <w:rPr>
          <w:sz w:val="28"/>
          <w:szCs w:val="28"/>
          <w:lang w:val="ru-RU"/>
        </w:rPr>
        <w:t xml:space="preserve">» у </w:t>
      </w:r>
      <w:proofErr w:type="spellStart"/>
      <w:r w:rsidR="00E32991">
        <w:rPr>
          <w:sz w:val="28"/>
          <w:szCs w:val="28"/>
          <w:lang w:val="ru-RU"/>
        </w:rPr>
        <w:t>новій</w:t>
      </w:r>
      <w:proofErr w:type="spellEnd"/>
      <w:r w:rsidR="00E32991">
        <w:rPr>
          <w:sz w:val="28"/>
          <w:szCs w:val="28"/>
          <w:lang w:val="ru-RU"/>
        </w:rPr>
        <w:t xml:space="preserve"> </w:t>
      </w:r>
      <w:proofErr w:type="spellStart"/>
      <w:r w:rsidR="00E32991">
        <w:rPr>
          <w:sz w:val="28"/>
          <w:szCs w:val="28"/>
          <w:lang w:val="ru-RU"/>
        </w:rPr>
        <w:t>редакції</w:t>
      </w:r>
      <w:proofErr w:type="spellEnd"/>
      <w:r w:rsidR="00E32991">
        <w:rPr>
          <w:sz w:val="28"/>
          <w:szCs w:val="28"/>
          <w:lang w:val="ru-RU"/>
        </w:rPr>
        <w:t>.</w:t>
      </w:r>
    </w:p>
    <w:p w:rsidR="00DA6FC7" w:rsidRPr="00E32991" w:rsidRDefault="00DA6FC7" w:rsidP="00E32991">
      <w:pPr>
        <w:ind w:left="2124" w:hanging="2124"/>
        <w:jc w:val="both"/>
        <w:rPr>
          <w:sz w:val="12"/>
          <w:szCs w:val="12"/>
          <w:shd w:val="clear" w:color="auto" w:fill="FFFFFF"/>
        </w:rPr>
      </w:pPr>
    </w:p>
    <w:p w:rsidR="00DA6FC7" w:rsidRPr="00556E94" w:rsidRDefault="00DA6FC7" w:rsidP="00E32991">
      <w:pPr>
        <w:pStyle w:val="a8"/>
        <w:widowControl w:val="0"/>
        <w:ind w:left="2127" w:hanging="2127"/>
      </w:pPr>
      <w:r>
        <w:rPr>
          <w:sz w:val="28"/>
          <w:szCs w:val="28"/>
          <w:u w:val="single"/>
        </w:rPr>
        <w:t>ВИРІШИЛИ: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прийняти рішення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32991">
        <w:rPr>
          <w:sz w:val="28"/>
          <w:szCs w:val="28"/>
          <w:lang w:val="ru-RU"/>
        </w:rPr>
        <w:t>затвердження</w:t>
      </w:r>
      <w:proofErr w:type="spellEnd"/>
      <w:r w:rsidR="00E32991">
        <w:rPr>
          <w:sz w:val="28"/>
          <w:szCs w:val="28"/>
          <w:lang w:val="ru-RU"/>
        </w:rPr>
        <w:t xml:space="preserve"> Статуту </w:t>
      </w:r>
      <w:proofErr w:type="spellStart"/>
      <w:r w:rsidR="00E32991">
        <w:rPr>
          <w:sz w:val="28"/>
          <w:szCs w:val="28"/>
          <w:lang w:val="ru-RU"/>
        </w:rPr>
        <w:t>міського</w:t>
      </w:r>
      <w:proofErr w:type="spellEnd"/>
      <w:r w:rsidR="00E32991">
        <w:rPr>
          <w:sz w:val="28"/>
          <w:szCs w:val="28"/>
          <w:lang w:val="ru-RU"/>
        </w:rPr>
        <w:t xml:space="preserve"> </w:t>
      </w:r>
      <w:proofErr w:type="spellStart"/>
      <w:r w:rsidR="00E32991">
        <w:rPr>
          <w:sz w:val="28"/>
          <w:szCs w:val="28"/>
          <w:lang w:val="ru-RU"/>
        </w:rPr>
        <w:t>комунального</w:t>
      </w:r>
      <w:proofErr w:type="spellEnd"/>
      <w:r w:rsidR="00E32991">
        <w:rPr>
          <w:sz w:val="28"/>
          <w:szCs w:val="28"/>
          <w:lang w:val="ru-RU"/>
        </w:rPr>
        <w:t xml:space="preserve"> </w:t>
      </w:r>
      <w:proofErr w:type="spellStart"/>
      <w:r w:rsidR="00E32991">
        <w:rPr>
          <w:sz w:val="28"/>
          <w:szCs w:val="28"/>
          <w:lang w:val="ru-RU"/>
        </w:rPr>
        <w:t>підприємства</w:t>
      </w:r>
      <w:proofErr w:type="spellEnd"/>
      <w:r w:rsidR="00E32991">
        <w:rPr>
          <w:sz w:val="28"/>
          <w:szCs w:val="28"/>
          <w:lang w:val="ru-RU"/>
        </w:rPr>
        <w:t xml:space="preserve"> «</w:t>
      </w:r>
      <w:proofErr w:type="spellStart"/>
      <w:r w:rsidR="00E32991">
        <w:rPr>
          <w:sz w:val="28"/>
          <w:szCs w:val="28"/>
          <w:lang w:val="ru-RU"/>
        </w:rPr>
        <w:t>Покровське</w:t>
      </w:r>
      <w:proofErr w:type="spellEnd"/>
      <w:r w:rsidR="00E32991">
        <w:rPr>
          <w:sz w:val="28"/>
          <w:szCs w:val="28"/>
          <w:lang w:val="ru-RU"/>
        </w:rPr>
        <w:t xml:space="preserve"> </w:t>
      </w:r>
      <w:proofErr w:type="spellStart"/>
      <w:r w:rsidR="00E32991">
        <w:rPr>
          <w:sz w:val="28"/>
          <w:szCs w:val="28"/>
          <w:lang w:val="ru-RU"/>
        </w:rPr>
        <w:t>виробниче</w:t>
      </w:r>
      <w:proofErr w:type="spellEnd"/>
      <w:r w:rsidR="00E32991">
        <w:rPr>
          <w:sz w:val="28"/>
          <w:szCs w:val="28"/>
          <w:lang w:val="ru-RU"/>
        </w:rPr>
        <w:t xml:space="preserve"> </w:t>
      </w:r>
      <w:proofErr w:type="spellStart"/>
      <w:r w:rsidR="00E32991">
        <w:rPr>
          <w:sz w:val="28"/>
          <w:szCs w:val="28"/>
          <w:lang w:val="ru-RU"/>
        </w:rPr>
        <w:t>управління</w:t>
      </w:r>
      <w:proofErr w:type="spellEnd"/>
      <w:r w:rsidR="00E32991">
        <w:rPr>
          <w:sz w:val="28"/>
          <w:szCs w:val="28"/>
          <w:lang w:val="ru-RU"/>
        </w:rPr>
        <w:t xml:space="preserve"> </w:t>
      </w:r>
      <w:proofErr w:type="spellStart"/>
      <w:r w:rsidR="00E32991">
        <w:rPr>
          <w:sz w:val="28"/>
          <w:szCs w:val="28"/>
          <w:lang w:val="ru-RU"/>
        </w:rPr>
        <w:t>водопровідно-каналізаційного</w:t>
      </w:r>
      <w:proofErr w:type="spellEnd"/>
      <w:r w:rsidR="00E32991">
        <w:rPr>
          <w:sz w:val="28"/>
          <w:szCs w:val="28"/>
          <w:lang w:val="ru-RU"/>
        </w:rPr>
        <w:t xml:space="preserve"> </w:t>
      </w:r>
      <w:proofErr w:type="spellStart"/>
      <w:r w:rsidR="00E32991">
        <w:rPr>
          <w:sz w:val="28"/>
          <w:szCs w:val="28"/>
          <w:lang w:val="ru-RU"/>
        </w:rPr>
        <w:t>господарства</w:t>
      </w:r>
      <w:proofErr w:type="spellEnd"/>
      <w:r w:rsidR="00E32991">
        <w:rPr>
          <w:sz w:val="28"/>
          <w:szCs w:val="28"/>
          <w:lang w:val="ru-RU"/>
        </w:rPr>
        <w:t xml:space="preserve">» у </w:t>
      </w:r>
      <w:proofErr w:type="spellStart"/>
      <w:r w:rsidR="00E32991">
        <w:rPr>
          <w:sz w:val="28"/>
          <w:szCs w:val="28"/>
          <w:lang w:val="ru-RU"/>
        </w:rPr>
        <w:t>новій</w:t>
      </w:r>
      <w:proofErr w:type="spellEnd"/>
      <w:r w:rsidR="00E32991">
        <w:rPr>
          <w:sz w:val="28"/>
          <w:szCs w:val="28"/>
          <w:lang w:val="ru-RU"/>
        </w:rPr>
        <w:t xml:space="preserve"> </w:t>
      </w:r>
      <w:proofErr w:type="spellStart"/>
      <w:r w:rsidR="00E32991">
        <w:rPr>
          <w:sz w:val="28"/>
          <w:szCs w:val="28"/>
          <w:lang w:val="ru-RU"/>
        </w:rPr>
        <w:t>редакції</w:t>
      </w:r>
      <w:proofErr w:type="spellEnd"/>
      <w:r>
        <w:rPr>
          <w:rStyle w:val="a6"/>
          <w:b w:val="0"/>
          <w:bCs w:val="0"/>
          <w:color w:val="000000"/>
          <w:w w:val="101"/>
          <w:kern w:val="2"/>
          <w:sz w:val="28"/>
          <w:szCs w:val="28"/>
          <w:lang w:eastAsia="en-US"/>
        </w:rPr>
        <w:t>”</w:t>
      </w:r>
      <w:r>
        <w:rPr>
          <w:bCs/>
          <w:color w:val="000000"/>
          <w:spacing w:val="3"/>
          <w:kern w:val="2"/>
          <w:sz w:val="28"/>
          <w:szCs w:val="28"/>
          <w:lang w:eastAsia="ar-SA"/>
        </w:rPr>
        <w:t>.</w:t>
      </w:r>
    </w:p>
    <w:p w:rsidR="00DA6FC7" w:rsidRDefault="00DA6FC7" w:rsidP="00DA6FC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DA6FC7" w:rsidRDefault="00DA6FC7" w:rsidP="00DA6FC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DA6FC7" w:rsidRPr="00DA6FC7" w:rsidRDefault="00DA6FC7" w:rsidP="00DA6FC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27</w:t>
      </w:r>
    </w:p>
    <w:p w:rsidR="00DA6FC7" w:rsidRDefault="00DA6FC7" w:rsidP="00DA6FC7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9 додається) </w:t>
      </w:r>
    </w:p>
    <w:p w:rsidR="00E32991" w:rsidRDefault="00E32991" w:rsidP="00E32991">
      <w:pPr>
        <w:pStyle w:val="a8"/>
        <w:widowControl w:val="0"/>
        <w:ind w:right="68"/>
        <w:rPr>
          <w:sz w:val="28"/>
          <w:szCs w:val="28"/>
          <w:lang w:val="ru-RU"/>
        </w:rPr>
      </w:pPr>
    </w:p>
    <w:p w:rsidR="00E32991" w:rsidRPr="00031308" w:rsidRDefault="00DA6FC7" w:rsidP="00E32991">
      <w:pPr>
        <w:pStyle w:val="a8"/>
        <w:widowControl w:val="0"/>
        <w:ind w:left="2127" w:right="68" w:hanging="2127"/>
        <w:rPr>
          <w:lang w:val="ru-RU"/>
        </w:rPr>
      </w:pPr>
      <w:r>
        <w:rPr>
          <w:sz w:val="28"/>
          <w:szCs w:val="28"/>
          <w:u w:val="single"/>
        </w:rPr>
        <w:t>10.СЛУХАЛИ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Чистяков</w:t>
      </w:r>
      <w:proofErr w:type="spellEnd"/>
      <w:r>
        <w:rPr>
          <w:sz w:val="28"/>
          <w:szCs w:val="28"/>
        </w:rPr>
        <w:t xml:space="preserve"> О. Г. – заступник міського голови,  доповів  про </w:t>
      </w:r>
      <w:r>
        <w:rPr>
          <w:color w:val="000000"/>
          <w:sz w:val="28"/>
          <w:szCs w:val="28"/>
          <w:lang w:eastAsia="uk-UA"/>
        </w:rPr>
        <w:t xml:space="preserve"> </w:t>
      </w:r>
      <w:r w:rsidR="00E32991">
        <w:rPr>
          <w:rFonts w:eastAsia="Andale Sans UI"/>
          <w:sz w:val="28"/>
          <w:szCs w:val="28"/>
          <w:lang/>
        </w:rPr>
        <w:t>передачу майна на потреби територіальної оборони Покровської міської територіальної громади Дніпропетровської області</w:t>
      </w:r>
      <w:r w:rsidR="00E32991">
        <w:rPr>
          <w:rFonts w:eastAsia="Andale Sans UI"/>
          <w:sz w:val="28"/>
          <w:szCs w:val="28"/>
        </w:rPr>
        <w:t>.</w:t>
      </w:r>
      <w:r w:rsidR="00E32991">
        <w:rPr>
          <w:rFonts w:eastAsia="Andale Sans UI"/>
          <w:sz w:val="28"/>
          <w:szCs w:val="28"/>
          <w:lang/>
        </w:rPr>
        <w:t xml:space="preserve"> </w:t>
      </w:r>
    </w:p>
    <w:p w:rsidR="00E32991" w:rsidRPr="00E32991" w:rsidRDefault="00E32991" w:rsidP="00DA6FC7">
      <w:pPr>
        <w:ind w:left="2124" w:hanging="2124"/>
        <w:jc w:val="both"/>
        <w:rPr>
          <w:sz w:val="12"/>
          <w:szCs w:val="12"/>
          <w:u w:val="single"/>
          <w:lang w:val="uk-UA"/>
        </w:rPr>
      </w:pPr>
    </w:p>
    <w:p w:rsidR="00DA6FC7" w:rsidRPr="00556E94" w:rsidRDefault="00DA6FC7" w:rsidP="00E32991">
      <w:pPr>
        <w:pStyle w:val="a8"/>
        <w:widowControl w:val="0"/>
        <w:ind w:left="2127" w:right="68" w:hanging="2127"/>
      </w:pPr>
      <w:r>
        <w:rPr>
          <w:sz w:val="28"/>
          <w:szCs w:val="28"/>
          <w:u w:val="single"/>
        </w:rPr>
        <w:t>ВИРІШИЛИ: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прийняти рішення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</w:t>
      </w:r>
      <w:r w:rsidR="00E32991">
        <w:rPr>
          <w:rFonts w:eastAsia="Andale Sans UI"/>
          <w:sz w:val="28"/>
          <w:szCs w:val="28"/>
          <w:lang/>
        </w:rPr>
        <w:t>передачу майна на потреби територіальної оборони Покровської міської територіальної громади Дніпропетровської області</w:t>
      </w:r>
      <w:r>
        <w:rPr>
          <w:rStyle w:val="a6"/>
          <w:b w:val="0"/>
          <w:bCs w:val="0"/>
          <w:color w:val="000000"/>
          <w:w w:val="101"/>
          <w:kern w:val="2"/>
          <w:sz w:val="28"/>
          <w:szCs w:val="28"/>
          <w:lang w:eastAsia="en-US"/>
        </w:rPr>
        <w:t>”</w:t>
      </w:r>
      <w:r>
        <w:rPr>
          <w:bCs/>
          <w:color w:val="000000"/>
          <w:spacing w:val="3"/>
          <w:kern w:val="2"/>
          <w:sz w:val="28"/>
          <w:szCs w:val="28"/>
          <w:lang w:eastAsia="ar-SA"/>
        </w:rPr>
        <w:t>.</w:t>
      </w:r>
    </w:p>
    <w:p w:rsidR="00DA6FC7" w:rsidRDefault="00DA6FC7" w:rsidP="00DA6FC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Результати голосування:</w:t>
      </w:r>
    </w:p>
    <w:p w:rsidR="00DA6FC7" w:rsidRDefault="00DA6FC7" w:rsidP="00DA6FC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DA6FC7" w:rsidRPr="00DA6FC7" w:rsidRDefault="00DA6FC7" w:rsidP="00DA6FC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27</w:t>
      </w:r>
    </w:p>
    <w:p w:rsidR="00DA6FC7" w:rsidRDefault="00DA6FC7" w:rsidP="00DA6FC7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10 додається) </w:t>
      </w:r>
    </w:p>
    <w:p w:rsidR="005667DA" w:rsidRDefault="005667DA" w:rsidP="00E32991">
      <w:pPr>
        <w:tabs>
          <w:tab w:val="left" w:pos="0"/>
        </w:tabs>
        <w:rPr>
          <w:sz w:val="28"/>
          <w:szCs w:val="28"/>
          <w:lang w:val="uk-UA"/>
        </w:rPr>
      </w:pPr>
    </w:p>
    <w:p w:rsidR="00DA6FC7" w:rsidRPr="00556E94" w:rsidRDefault="00DA6FC7" w:rsidP="00DA6FC7">
      <w:pPr>
        <w:ind w:left="2098" w:hanging="2098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11.СЛУХАЛИ: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Міщенко Т.В. – начальник фінансового управління, доповіла про </w:t>
      </w:r>
      <w:r>
        <w:rPr>
          <w:rStyle w:val="a6"/>
          <w:b w:val="0"/>
          <w:bCs w:val="0"/>
          <w:color w:val="000000"/>
          <w:w w:val="101"/>
          <w:kern w:val="2"/>
          <w:sz w:val="28"/>
          <w:szCs w:val="28"/>
          <w:lang w:val="uk-UA" w:eastAsia="en-US"/>
        </w:rPr>
        <w:t>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рік».</w:t>
      </w:r>
    </w:p>
    <w:p w:rsidR="00DA6FC7" w:rsidRDefault="00DA6FC7" w:rsidP="00DA6FC7">
      <w:pPr>
        <w:pStyle w:val="p6"/>
        <w:shd w:val="clear" w:color="auto" w:fill="FFFFFF"/>
        <w:spacing w:before="0" w:after="0"/>
        <w:jc w:val="both"/>
        <w:rPr>
          <w:sz w:val="12"/>
          <w:szCs w:val="12"/>
          <w:shd w:val="clear" w:color="auto" w:fill="FFFFFF"/>
          <w:lang w:val="uk-UA"/>
        </w:rPr>
      </w:pPr>
    </w:p>
    <w:p w:rsidR="00DA6FC7" w:rsidRPr="00556E94" w:rsidRDefault="00DA6FC7" w:rsidP="00DA6FC7">
      <w:pPr>
        <w:ind w:left="2154" w:hanging="2154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Style w:val="a6"/>
          <w:b w:val="0"/>
          <w:bCs w:val="0"/>
          <w:color w:val="000000"/>
          <w:w w:val="101"/>
          <w:kern w:val="2"/>
          <w:sz w:val="28"/>
          <w:szCs w:val="28"/>
          <w:lang w:val="uk-UA" w:eastAsia="en-US"/>
        </w:rPr>
        <w:t xml:space="preserve">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</w:t>
      </w:r>
      <w:proofErr w:type="spellStart"/>
      <w:r>
        <w:rPr>
          <w:rStyle w:val="a6"/>
          <w:b w:val="0"/>
          <w:bCs w:val="0"/>
          <w:color w:val="000000"/>
          <w:w w:val="101"/>
          <w:kern w:val="2"/>
          <w:sz w:val="28"/>
          <w:szCs w:val="28"/>
          <w:lang w:val="uk-UA" w:eastAsia="en-US"/>
        </w:rPr>
        <w:t>рік»</w:t>
      </w:r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.</w:t>
      </w:r>
    </w:p>
    <w:p w:rsidR="00DA6FC7" w:rsidRDefault="00DA6FC7" w:rsidP="00DA6FC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DA6FC7" w:rsidRDefault="00DA6FC7" w:rsidP="00DA6F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DA6FC7" w:rsidRPr="00DA6FC7" w:rsidRDefault="00DA6FC7" w:rsidP="00DA6FC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27</w:t>
      </w:r>
    </w:p>
    <w:p w:rsidR="00DA6FC7" w:rsidRPr="00DA6FC7" w:rsidRDefault="00DA6FC7" w:rsidP="00DA6FC7">
      <w:pPr>
        <w:ind w:left="2124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(Рішення № 11 додається) </w:t>
      </w:r>
    </w:p>
    <w:p w:rsidR="005667DA" w:rsidRPr="00DA6FC7" w:rsidRDefault="005667DA">
      <w:pPr>
        <w:ind w:left="2154" w:hanging="2154"/>
        <w:contextualSpacing/>
        <w:jc w:val="both"/>
        <w:rPr>
          <w:sz w:val="28"/>
          <w:szCs w:val="28"/>
          <w:u w:val="single"/>
          <w:lang w:val="uk-UA"/>
        </w:rPr>
      </w:pPr>
    </w:p>
    <w:p w:rsidR="00DA6FC7" w:rsidRPr="00556E94" w:rsidRDefault="00DA6FC7" w:rsidP="00AF3918">
      <w:pPr>
        <w:pStyle w:val="western"/>
        <w:spacing w:before="0" w:after="0" w:line="240" w:lineRule="auto"/>
        <w:ind w:left="2127" w:hanging="2127"/>
        <w:jc w:val="both"/>
      </w:pPr>
      <w:r w:rsidRPr="00556E94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>.СЛУХАЛИ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Цупрова</w:t>
      </w:r>
      <w:proofErr w:type="spellEnd"/>
      <w:r>
        <w:rPr>
          <w:sz w:val="28"/>
          <w:szCs w:val="28"/>
        </w:rPr>
        <w:t xml:space="preserve"> Г.А. – заступник міського голови, доповіла про </w:t>
      </w:r>
      <w:r w:rsidR="00E32991">
        <w:rPr>
          <w:sz w:val="28"/>
          <w:szCs w:val="28"/>
        </w:rPr>
        <w:t xml:space="preserve">заяву приватного підприємства “БРЕНДБУД” щодо затвердження проекту землеустрою по відведенню земельної ділянки із </w:t>
      </w:r>
      <w:r w:rsidR="00AF3918">
        <w:rPr>
          <w:sz w:val="28"/>
          <w:szCs w:val="28"/>
        </w:rPr>
        <w:t xml:space="preserve">    </w:t>
      </w:r>
      <w:r w:rsidR="00E32991">
        <w:rPr>
          <w:sz w:val="28"/>
          <w:szCs w:val="28"/>
        </w:rPr>
        <w:t xml:space="preserve">зміною цільового  призначення земельної ділянки по </w:t>
      </w:r>
      <w:r w:rsidR="00AF3918">
        <w:rPr>
          <w:sz w:val="28"/>
          <w:szCs w:val="28"/>
        </w:rPr>
        <w:t xml:space="preserve">            </w:t>
      </w:r>
      <w:r w:rsidR="00E32991">
        <w:rPr>
          <w:sz w:val="28"/>
          <w:szCs w:val="28"/>
        </w:rPr>
        <w:t>вул. Джонсона Бориса, 1а у м. Покров  Нікопольського району Дніпр</w:t>
      </w:r>
      <w:r w:rsidR="00E32991">
        <w:rPr>
          <w:sz w:val="28"/>
          <w:szCs w:val="28"/>
        </w:rPr>
        <w:t>о</w:t>
      </w:r>
      <w:r w:rsidR="00E32991">
        <w:rPr>
          <w:sz w:val="28"/>
          <w:szCs w:val="28"/>
        </w:rPr>
        <w:t>петровської області.</w:t>
      </w:r>
    </w:p>
    <w:p w:rsidR="00DA6FC7" w:rsidRDefault="00DA6FC7" w:rsidP="00DA6FC7">
      <w:pPr>
        <w:ind w:left="2124" w:right="-1" w:hanging="2124"/>
        <w:jc w:val="both"/>
        <w:rPr>
          <w:sz w:val="12"/>
          <w:szCs w:val="12"/>
          <w:u w:val="single"/>
          <w:lang w:val="uk-UA"/>
        </w:rPr>
      </w:pPr>
    </w:p>
    <w:p w:rsidR="00DA6FC7" w:rsidRPr="00556E94" w:rsidRDefault="00DA6FC7" w:rsidP="00AF3918">
      <w:pPr>
        <w:pStyle w:val="western"/>
        <w:spacing w:before="0" w:after="0" w:line="240" w:lineRule="auto"/>
        <w:ind w:left="2127" w:hanging="2127"/>
        <w:jc w:val="both"/>
      </w:pPr>
      <w:r>
        <w:rPr>
          <w:sz w:val="28"/>
          <w:szCs w:val="28"/>
          <w:u w:val="single"/>
        </w:rPr>
        <w:t>ВИРІШИЛИ: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прийняти  рішення </w:t>
      </w:r>
      <w:proofErr w:type="spellStart"/>
      <w:r>
        <w:rPr>
          <w:sz w:val="28"/>
          <w:szCs w:val="28"/>
        </w:rPr>
        <w:t>“</w:t>
      </w:r>
      <w:r>
        <w:rPr>
          <w:bCs/>
          <w:iCs/>
          <w:sz w:val="28"/>
          <w:szCs w:val="28"/>
        </w:rPr>
        <w:t>Про</w:t>
      </w:r>
      <w:proofErr w:type="spellEnd"/>
      <w:r>
        <w:rPr>
          <w:bCs/>
          <w:iCs/>
          <w:sz w:val="28"/>
          <w:szCs w:val="28"/>
        </w:rPr>
        <w:t xml:space="preserve"> </w:t>
      </w:r>
      <w:r w:rsidR="00E32991">
        <w:rPr>
          <w:sz w:val="28"/>
          <w:szCs w:val="28"/>
        </w:rPr>
        <w:t xml:space="preserve">заяву приватного підприємства </w:t>
      </w:r>
      <w:r w:rsidR="00AF3918">
        <w:rPr>
          <w:sz w:val="28"/>
          <w:szCs w:val="28"/>
        </w:rPr>
        <w:t xml:space="preserve">  </w:t>
      </w:r>
      <w:r w:rsidR="00E32991">
        <w:rPr>
          <w:sz w:val="28"/>
          <w:szCs w:val="28"/>
        </w:rPr>
        <w:t>“БРЕНДБУД” щодо затвердження проекту землеустрою по</w:t>
      </w:r>
      <w:r w:rsidR="00AF3918">
        <w:rPr>
          <w:sz w:val="28"/>
          <w:szCs w:val="28"/>
        </w:rPr>
        <w:t xml:space="preserve">    </w:t>
      </w:r>
      <w:r w:rsidR="00E32991">
        <w:rPr>
          <w:sz w:val="28"/>
          <w:szCs w:val="28"/>
        </w:rPr>
        <w:t xml:space="preserve"> відведенню земельної ділянки із зміною цільового     </w:t>
      </w:r>
      <w:r w:rsidR="00AF3918">
        <w:rPr>
          <w:sz w:val="28"/>
          <w:szCs w:val="28"/>
        </w:rPr>
        <w:t xml:space="preserve">            </w:t>
      </w:r>
      <w:r w:rsidR="00E32991">
        <w:rPr>
          <w:sz w:val="28"/>
          <w:szCs w:val="28"/>
        </w:rPr>
        <w:t xml:space="preserve">призначення земельної ділянки по вул. Джонсона Бориса, 1а у </w:t>
      </w:r>
      <w:r w:rsidR="00AF3918">
        <w:rPr>
          <w:sz w:val="28"/>
          <w:szCs w:val="28"/>
        </w:rPr>
        <w:t xml:space="preserve">  </w:t>
      </w:r>
      <w:r w:rsidR="00E32991">
        <w:rPr>
          <w:sz w:val="28"/>
          <w:szCs w:val="28"/>
        </w:rPr>
        <w:t>м. Покров  Н</w:t>
      </w:r>
      <w:r w:rsidR="00E32991">
        <w:rPr>
          <w:sz w:val="28"/>
          <w:szCs w:val="28"/>
        </w:rPr>
        <w:t>і</w:t>
      </w:r>
      <w:r w:rsidR="00E32991">
        <w:rPr>
          <w:sz w:val="28"/>
          <w:szCs w:val="28"/>
        </w:rPr>
        <w:t xml:space="preserve">копольського району Дніпропетровської </w:t>
      </w:r>
      <w:proofErr w:type="spellStart"/>
      <w:r w:rsidR="00E32991">
        <w:rPr>
          <w:sz w:val="28"/>
          <w:szCs w:val="28"/>
        </w:rPr>
        <w:t>області</w:t>
      </w:r>
      <w:r>
        <w:rPr>
          <w:rStyle w:val="a6"/>
          <w:b w:val="0"/>
          <w:bCs w:val="0"/>
          <w:w w:val="101"/>
          <w:kern w:val="2"/>
          <w:sz w:val="28"/>
          <w:szCs w:val="28"/>
          <w:lang w:eastAsia="en-US"/>
        </w:rPr>
        <w:t>”</w:t>
      </w:r>
      <w:proofErr w:type="spellEnd"/>
      <w:r w:rsidRPr="00556E94">
        <w:rPr>
          <w:rFonts w:eastAsia="Calibri"/>
          <w:bCs/>
          <w:iCs/>
          <w:w w:val="101"/>
          <w:kern w:val="2"/>
          <w:sz w:val="28"/>
          <w:szCs w:val="28"/>
          <w:lang w:eastAsia="ar-SA"/>
        </w:rPr>
        <w:t>.</w:t>
      </w:r>
    </w:p>
    <w:p w:rsidR="00DA6FC7" w:rsidRDefault="00DA6FC7" w:rsidP="00DA6FC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DA6FC7" w:rsidRDefault="00DA6FC7" w:rsidP="00DA6FC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DA6FC7" w:rsidRPr="00DA6FC7" w:rsidRDefault="00DA6FC7" w:rsidP="00DA6FC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56E94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7</w:t>
      </w:r>
    </w:p>
    <w:p w:rsidR="00DA6FC7" w:rsidRDefault="00DA6FC7" w:rsidP="00DA6FC7">
      <w:pPr>
        <w:tabs>
          <w:tab w:val="left" w:pos="0"/>
        </w:tabs>
        <w:ind w:left="2124" w:right="57" w:hanging="2124"/>
        <w:jc w:val="center"/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Pr="00556E94">
        <w:rPr>
          <w:bCs/>
          <w:iCs/>
          <w:color w:val="000000"/>
          <w:sz w:val="28"/>
          <w:szCs w:val="28"/>
          <w:lang w:eastAsia="en-US"/>
        </w:rPr>
        <w:t>12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DA6FC7" w:rsidRDefault="00DA6FC7" w:rsidP="00DA6FC7">
      <w:pPr>
        <w:tabs>
          <w:tab w:val="left" w:pos="0"/>
        </w:tabs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</w:p>
    <w:p w:rsidR="00AF3918" w:rsidRDefault="00DA6FC7" w:rsidP="00AF3918">
      <w:pPr>
        <w:pStyle w:val="western"/>
        <w:spacing w:before="0" w:after="0" w:line="240" w:lineRule="auto"/>
        <w:ind w:left="2127" w:hanging="2127"/>
        <w:jc w:val="both"/>
      </w:pPr>
      <w:r w:rsidRPr="00556E94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>.СЛУХАЛИ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Цупрова</w:t>
      </w:r>
      <w:proofErr w:type="spellEnd"/>
      <w:r>
        <w:rPr>
          <w:sz w:val="28"/>
          <w:szCs w:val="28"/>
        </w:rPr>
        <w:t xml:space="preserve"> Г.А. – заступник міського голови, доповіла про </w:t>
      </w:r>
      <w:r w:rsidR="00AF3918">
        <w:rPr>
          <w:sz w:val="28"/>
          <w:szCs w:val="28"/>
        </w:rPr>
        <w:t xml:space="preserve">заяву громадянки </w:t>
      </w:r>
      <w:proofErr w:type="spellStart"/>
      <w:r w:rsidR="00AF3918">
        <w:rPr>
          <w:sz w:val="28"/>
          <w:szCs w:val="28"/>
        </w:rPr>
        <w:t>Голубніченко</w:t>
      </w:r>
      <w:proofErr w:type="spellEnd"/>
      <w:r w:rsidR="00AF3918">
        <w:rPr>
          <w:sz w:val="28"/>
          <w:szCs w:val="28"/>
        </w:rPr>
        <w:t xml:space="preserve"> Оксани Сергіївни щодо поновлення терміну дії договору оренди землі по вул. Карпатська, 3 у </w:t>
      </w:r>
      <w:proofErr w:type="spellStart"/>
      <w:r w:rsidR="00AF3918">
        <w:rPr>
          <w:sz w:val="28"/>
          <w:szCs w:val="28"/>
        </w:rPr>
        <w:t>м.Покров</w:t>
      </w:r>
      <w:proofErr w:type="spellEnd"/>
      <w:r w:rsidR="00AF3918">
        <w:rPr>
          <w:sz w:val="28"/>
          <w:szCs w:val="28"/>
        </w:rPr>
        <w:t xml:space="preserve">  Нікопольського району Дніпропетро</w:t>
      </w:r>
      <w:r w:rsidR="00AF3918">
        <w:rPr>
          <w:sz w:val="28"/>
          <w:szCs w:val="28"/>
        </w:rPr>
        <w:t>в</w:t>
      </w:r>
      <w:r w:rsidR="00AF3918">
        <w:rPr>
          <w:sz w:val="28"/>
          <w:szCs w:val="28"/>
        </w:rPr>
        <w:t>ської області</w:t>
      </w:r>
      <w:r w:rsidR="00AF3918" w:rsidRPr="00AF3918">
        <w:rPr>
          <w:sz w:val="26"/>
          <w:szCs w:val="26"/>
        </w:rPr>
        <w:t xml:space="preserve">. </w:t>
      </w:r>
    </w:p>
    <w:p w:rsidR="00AF3918" w:rsidRPr="00AF3918" w:rsidRDefault="00AF3918" w:rsidP="00AF3918">
      <w:pPr>
        <w:pStyle w:val="western"/>
        <w:spacing w:before="0" w:after="0" w:line="240" w:lineRule="auto"/>
        <w:jc w:val="both"/>
        <w:rPr>
          <w:sz w:val="12"/>
          <w:szCs w:val="12"/>
          <w:u w:val="single"/>
        </w:rPr>
      </w:pPr>
    </w:p>
    <w:p w:rsidR="00DA6FC7" w:rsidRDefault="00DA6FC7" w:rsidP="00AF3918">
      <w:pPr>
        <w:pStyle w:val="western"/>
        <w:spacing w:before="0" w:after="0" w:line="240" w:lineRule="auto"/>
        <w:ind w:left="2127" w:hanging="2127"/>
        <w:jc w:val="both"/>
        <w:rPr>
          <w:rFonts w:eastAsia="Calibri"/>
          <w:bCs/>
          <w:w w:val="101"/>
          <w:kern w:val="2"/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ВИРІШИЛИ: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прийняти рішення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</w:t>
      </w:r>
      <w:r w:rsidR="00AF3918">
        <w:rPr>
          <w:sz w:val="28"/>
          <w:szCs w:val="28"/>
        </w:rPr>
        <w:t xml:space="preserve">заяву громадянки </w:t>
      </w:r>
      <w:proofErr w:type="spellStart"/>
      <w:r w:rsidR="00AF3918">
        <w:rPr>
          <w:sz w:val="28"/>
          <w:szCs w:val="28"/>
        </w:rPr>
        <w:t>Г</w:t>
      </w:r>
      <w:r w:rsidR="00AF3918">
        <w:rPr>
          <w:sz w:val="28"/>
          <w:szCs w:val="28"/>
        </w:rPr>
        <w:t>о</w:t>
      </w:r>
      <w:r w:rsidR="00AF3918">
        <w:rPr>
          <w:sz w:val="28"/>
          <w:szCs w:val="28"/>
        </w:rPr>
        <w:t>лубніченко</w:t>
      </w:r>
      <w:proofErr w:type="spellEnd"/>
      <w:r w:rsidR="00AF3918">
        <w:rPr>
          <w:sz w:val="28"/>
          <w:szCs w:val="28"/>
        </w:rPr>
        <w:t xml:space="preserve"> Оксани Сергіївни щодо поновлення терміну дії договору оренди землі по вул. Карпатська, 3 у м. Покров  Нікопольського району Дніпропетровської </w:t>
      </w:r>
      <w:proofErr w:type="spellStart"/>
      <w:r w:rsidR="00AF3918">
        <w:rPr>
          <w:sz w:val="28"/>
          <w:szCs w:val="28"/>
        </w:rPr>
        <w:t>обла</w:t>
      </w:r>
      <w:r w:rsidR="00AF3918">
        <w:rPr>
          <w:sz w:val="28"/>
          <w:szCs w:val="28"/>
        </w:rPr>
        <w:t>с</w:t>
      </w:r>
      <w:r w:rsidR="00AF3918">
        <w:rPr>
          <w:sz w:val="28"/>
          <w:szCs w:val="28"/>
        </w:rPr>
        <w:t>т</w:t>
      </w:r>
      <w:r w:rsidRPr="00556E94">
        <w:rPr>
          <w:rFonts w:eastAsia="Calibri"/>
          <w:bCs/>
          <w:w w:val="101"/>
          <w:kern w:val="2"/>
          <w:sz w:val="28"/>
          <w:szCs w:val="28"/>
          <w:lang w:eastAsia="ar-SA"/>
        </w:rPr>
        <w:t>і</w:t>
      </w:r>
      <w:r>
        <w:rPr>
          <w:rStyle w:val="a6"/>
          <w:b w:val="0"/>
          <w:bCs w:val="0"/>
          <w:w w:val="101"/>
          <w:kern w:val="2"/>
          <w:sz w:val="28"/>
          <w:szCs w:val="28"/>
          <w:lang w:eastAsia="en-US"/>
        </w:rPr>
        <w:t>”</w:t>
      </w:r>
      <w:proofErr w:type="spellEnd"/>
      <w:r w:rsidRPr="00556E94">
        <w:rPr>
          <w:rFonts w:eastAsia="Calibri"/>
          <w:bCs/>
          <w:w w:val="101"/>
          <w:kern w:val="2"/>
          <w:sz w:val="28"/>
          <w:szCs w:val="28"/>
          <w:lang w:eastAsia="ar-SA"/>
        </w:rPr>
        <w:t>.</w:t>
      </w:r>
    </w:p>
    <w:p w:rsidR="004E50D2" w:rsidRDefault="004E50D2" w:rsidP="00AF3918">
      <w:pPr>
        <w:pStyle w:val="western"/>
        <w:spacing w:before="0" w:after="0" w:line="240" w:lineRule="auto"/>
        <w:ind w:left="2127" w:hanging="2127"/>
        <w:jc w:val="both"/>
      </w:pPr>
    </w:p>
    <w:p w:rsidR="004E50D2" w:rsidRPr="00556E94" w:rsidRDefault="004E50D2" w:rsidP="00AF3918">
      <w:pPr>
        <w:pStyle w:val="western"/>
        <w:spacing w:before="0" w:after="0" w:line="240" w:lineRule="auto"/>
        <w:ind w:left="2127" w:hanging="2127"/>
        <w:jc w:val="both"/>
      </w:pPr>
    </w:p>
    <w:p w:rsidR="00DA6FC7" w:rsidRDefault="00DA6FC7" w:rsidP="00DA6FC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Результати голосування:</w:t>
      </w:r>
    </w:p>
    <w:p w:rsidR="00DA6FC7" w:rsidRDefault="00DA6FC7" w:rsidP="00DA6FC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DA6FC7" w:rsidRPr="00DA6FC7" w:rsidRDefault="00DA6FC7" w:rsidP="00DA6FC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56E94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7</w:t>
      </w:r>
    </w:p>
    <w:p w:rsidR="00DA6FC7" w:rsidRDefault="00DA6FC7" w:rsidP="00DA6FC7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</w:t>
      </w:r>
      <w:r w:rsidRPr="00556E94">
        <w:rPr>
          <w:sz w:val="28"/>
          <w:szCs w:val="28"/>
        </w:rPr>
        <w:t>13</w:t>
      </w:r>
      <w:r>
        <w:rPr>
          <w:sz w:val="28"/>
          <w:szCs w:val="28"/>
          <w:lang w:val="uk-UA"/>
        </w:rPr>
        <w:t xml:space="preserve"> додається) </w:t>
      </w:r>
    </w:p>
    <w:p w:rsidR="005667DA" w:rsidRPr="004E50D2" w:rsidRDefault="00DA6FC7" w:rsidP="004E50D2">
      <w:pPr>
        <w:tabs>
          <w:tab w:val="left" w:pos="0"/>
        </w:tabs>
        <w:ind w:firstLine="284"/>
        <w:contextualSpacing/>
        <w:jc w:val="center"/>
        <w:rPr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</w:p>
    <w:p w:rsidR="005667DA" w:rsidRDefault="006D004E">
      <w:pPr>
        <w:jc w:val="both"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 w:rsidR="00DA6FC7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секретаріату зібрати у депутатів картки поіменного  голосування.</w:t>
      </w:r>
    </w:p>
    <w:p w:rsidR="005667DA" w:rsidRDefault="005667DA">
      <w:pPr>
        <w:spacing w:line="228" w:lineRule="auto"/>
        <w:jc w:val="both"/>
        <w:rPr>
          <w:sz w:val="28"/>
          <w:szCs w:val="28"/>
          <w:lang w:val="uk-UA"/>
        </w:rPr>
      </w:pPr>
    </w:p>
    <w:p w:rsidR="005667DA" w:rsidRDefault="005667DA">
      <w:pPr>
        <w:spacing w:line="228" w:lineRule="auto"/>
        <w:jc w:val="both"/>
        <w:rPr>
          <w:sz w:val="28"/>
          <w:szCs w:val="28"/>
          <w:lang w:val="uk-UA"/>
        </w:rPr>
      </w:pPr>
    </w:p>
    <w:p w:rsidR="005667DA" w:rsidRDefault="005667DA">
      <w:pPr>
        <w:spacing w:line="228" w:lineRule="auto"/>
        <w:jc w:val="both"/>
        <w:rPr>
          <w:sz w:val="28"/>
          <w:szCs w:val="28"/>
          <w:lang w:val="uk-UA"/>
        </w:rPr>
      </w:pPr>
    </w:p>
    <w:p w:rsidR="005667DA" w:rsidRDefault="005667DA">
      <w:pPr>
        <w:spacing w:line="228" w:lineRule="auto"/>
        <w:jc w:val="both"/>
        <w:rPr>
          <w:sz w:val="28"/>
          <w:szCs w:val="28"/>
          <w:lang w:val="uk-UA"/>
        </w:rPr>
      </w:pPr>
    </w:p>
    <w:p w:rsidR="004E50D2" w:rsidRDefault="004E50D2">
      <w:pPr>
        <w:spacing w:line="228" w:lineRule="auto"/>
        <w:jc w:val="both"/>
        <w:rPr>
          <w:sz w:val="28"/>
          <w:szCs w:val="28"/>
          <w:lang w:val="uk-UA"/>
        </w:rPr>
      </w:pPr>
    </w:p>
    <w:p w:rsidR="005667DA" w:rsidRDefault="005667DA">
      <w:pPr>
        <w:spacing w:line="228" w:lineRule="auto"/>
        <w:ind w:left="196"/>
        <w:jc w:val="both"/>
        <w:rPr>
          <w:sz w:val="16"/>
          <w:szCs w:val="16"/>
          <w:lang w:val="uk-UA"/>
        </w:rPr>
      </w:pPr>
    </w:p>
    <w:p w:rsidR="005667DA" w:rsidRDefault="006D004E">
      <w:pPr>
        <w:spacing w:line="228" w:lineRule="auto"/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Олександр  ШАПОВАЛ</w:t>
      </w:r>
    </w:p>
    <w:p w:rsidR="005667DA" w:rsidRDefault="005667DA">
      <w:pPr>
        <w:spacing w:line="228" w:lineRule="auto"/>
        <w:jc w:val="both"/>
        <w:rPr>
          <w:sz w:val="21"/>
          <w:szCs w:val="21"/>
          <w:lang w:val="uk-UA"/>
        </w:rPr>
      </w:pPr>
    </w:p>
    <w:p w:rsidR="005667DA" w:rsidRDefault="005667DA">
      <w:pPr>
        <w:spacing w:line="228" w:lineRule="auto"/>
        <w:jc w:val="both"/>
        <w:rPr>
          <w:sz w:val="21"/>
          <w:szCs w:val="21"/>
          <w:lang w:val="uk-UA"/>
        </w:rPr>
      </w:pPr>
    </w:p>
    <w:p w:rsidR="005667DA" w:rsidRDefault="005667DA">
      <w:pPr>
        <w:spacing w:line="228" w:lineRule="auto"/>
        <w:jc w:val="both"/>
        <w:rPr>
          <w:sz w:val="28"/>
          <w:szCs w:val="28"/>
          <w:lang w:val="uk-UA"/>
        </w:rPr>
      </w:pPr>
    </w:p>
    <w:p w:rsidR="004E50D2" w:rsidRDefault="004E50D2">
      <w:pPr>
        <w:spacing w:line="228" w:lineRule="auto"/>
        <w:jc w:val="both"/>
        <w:rPr>
          <w:sz w:val="28"/>
          <w:szCs w:val="28"/>
          <w:lang w:val="uk-UA"/>
        </w:rPr>
      </w:pPr>
    </w:p>
    <w:p w:rsidR="005667DA" w:rsidRDefault="006D004E">
      <w:pPr>
        <w:spacing w:line="228" w:lineRule="auto"/>
        <w:jc w:val="both"/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Сергій   </w:t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</w:p>
    <w:p w:rsidR="005667DA" w:rsidRDefault="005667DA">
      <w:pPr>
        <w:spacing w:line="228" w:lineRule="auto"/>
        <w:jc w:val="both"/>
      </w:pPr>
    </w:p>
    <w:p w:rsidR="005667DA" w:rsidRDefault="005667DA">
      <w:pPr>
        <w:spacing w:line="228" w:lineRule="auto"/>
        <w:jc w:val="both"/>
      </w:pPr>
    </w:p>
    <w:p w:rsidR="005667DA" w:rsidRDefault="005667DA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4E50D2" w:rsidRDefault="004E50D2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5667DA" w:rsidRDefault="006D004E">
      <w:pPr>
        <w:tabs>
          <w:tab w:val="left" w:pos="5880"/>
        </w:tabs>
        <w:spacing w:line="228" w:lineRule="auto"/>
      </w:pPr>
      <w:r>
        <w:rPr>
          <w:sz w:val="28"/>
          <w:szCs w:val="28"/>
          <w:lang w:val="uk-UA"/>
        </w:rPr>
        <w:t xml:space="preserve">Секретаріат: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Тетяна СУДАРЄВА</w:t>
      </w:r>
    </w:p>
    <w:p w:rsidR="005667DA" w:rsidRDefault="005667DA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5667DA" w:rsidRDefault="005667DA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5667DA" w:rsidRDefault="005667DA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4E50D2" w:rsidRDefault="004E50D2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5667DA" w:rsidRDefault="006D004E">
      <w:pPr>
        <w:spacing w:line="228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Алла   ТИКВА    </w:t>
      </w:r>
    </w:p>
    <w:sectPr w:rsidR="005667DA" w:rsidSect="00AF3918">
      <w:pgSz w:w="11906" w:h="16838"/>
      <w:pgMar w:top="993" w:right="566" w:bottom="1255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E08"/>
    <w:multiLevelType w:val="multilevel"/>
    <w:tmpl w:val="E4A07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A12E6F"/>
    <w:multiLevelType w:val="multilevel"/>
    <w:tmpl w:val="8FE4C7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5667DA"/>
    <w:rsid w:val="004E50D2"/>
    <w:rsid w:val="00556E94"/>
    <w:rsid w:val="005667DA"/>
    <w:rsid w:val="006D004E"/>
    <w:rsid w:val="00AF3918"/>
    <w:rsid w:val="00DA6FC7"/>
    <w:rsid w:val="00E3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DA"/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5667DA"/>
    <w:pPr>
      <w:keepNext/>
      <w:tabs>
        <w:tab w:val="left" w:pos="0"/>
      </w:tabs>
      <w:jc w:val="center"/>
      <w:outlineLvl w:val="0"/>
    </w:pPr>
    <w:rPr>
      <w:sz w:val="44"/>
      <w:lang w:val="uk-UA"/>
    </w:rPr>
  </w:style>
  <w:style w:type="paragraph" w:customStyle="1" w:styleId="Heading2">
    <w:name w:val="Heading 2"/>
    <w:basedOn w:val="a"/>
    <w:qFormat/>
    <w:rsid w:val="005667DA"/>
    <w:pPr>
      <w:keepNext/>
      <w:tabs>
        <w:tab w:val="left" w:pos="0"/>
      </w:tabs>
      <w:jc w:val="center"/>
      <w:outlineLvl w:val="1"/>
    </w:pPr>
    <w:rPr>
      <w:b/>
      <w:bCs/>
      <w:sz w:val="28"/>
      <w:lang w:val="uk-UA"/>
    </w:rPr>
  </w:style>
  <w:style w:type="paragraph" w:customStyle="1" w:styleId="Heading3">
    <w:name w:val="Heading 3"/>
    <w:basedOn w:val="a"/>
    <w:qFormat/>
    <w:rsid w:val="005667DA"/>
    <w:pPr>
      <w:keepNext/>
      <w:tabs>
        <w:tab w:val="left" w:pos="0"/>
      </w:tabs>
      <w:outlineLvl w:val="2"/>
    </w:pPr>
    <w:rPr>
      <w:sz w:val="28"/>
      <w:lang w:val="uk-UA"/>
    </w:rPr>
  </w:style>
  <w:style w:type="paragraph" w:customStyle="1" w:styleId="Heading4">
    <w:name w:val="Heading 4"/>
    <w:basedOn w:val="a"/>
    <w:qFormat/>
    <w:rsid w:val="005667DA"/>
    <w:pPr>
      <w:keepNext/>
      <w:tabs>
        <w:tab w:val="left" w:pos="0"/>
      </w:tabs>
      <w:jc w:val="both"/>
      <w:outlineLvl w:val="3"/>
    </w:pPr>
    <w:rPr>
      <w:sz w:val="28"/>
      <w:lang w:val="uk-UA"/>
    </w:rPr>
  </w:style>
  <w:style w:type="character" w:customStyle="1" w:styleId="WW8Num1z0">
    <w:name w:val="WW8Num1z0"/>
    <w:qFormat/>
    <w:rsid w:val="005667DA"/>
  </w:style>
  <w:style w:type="character" w:customStyle="1" w:styleId="WW8Num1z1">
    <w:name w:val="WW8Num1z1"/>
    <w:qFormat/>
    <w:rsid w:val="005667DA"/>
  </w:style>
  <w:style w:type="character" w:customStyle="1" w:styleId="WW8Num1z2">
    <w:name w:val="WW8Num1z2"/>
    <w:qFormat/>
    <w:rsid w:val="005667DA"/>
  </w:style>
  <w:style w:type="character" w:customStyle="1" w:styleId="WW8Num1z3">
    <w:name w:val="WW8Num1z3"/>
    <w:qFormat/>
    <w:rsid w:val="005667DA"/>
  </w:style>
  <w:style w:type="character" w:customStyle="1" w:styleId="WW8Num1z4">
    <w:name w:val="WW8Num1z4"/>
    <w:qFormat/>
    <w:rsid w:val="005667DA"/>
  </w:style>
  <w:style w:type="character" w:customStyle="1" w:styleId="WW8Num1z5">
    <w:name w:val="WW8Num1z5"/>
    <w:qFormat/>
    <w:rsid w:val="005667DA"/>
  </w:style>
  <w:style w:type="character" w:customStyle="1" w:styleId="WW8Num1z6">
    <w:name w:val="WW8Num1z6"/>
    <w:qFormat/>
    <w:rsid w:val="005667DA"/>
  </w:style>
  <w:style w:type="character" w:customStyle="1" w:styleId="WW8Num1z7">
    <w:name w:val="WW8Num1z7"/>
    <w:qFormat/>
    <w:rsid w:val="005667DA"/>
  </w:style>
  <w:style w:type="character" w:customStyle="1" w:styleId="WW8Num1z8">
    <w:name w:val="WW8Num1z8"/>
    <w:qFormat/>
    <w:rsid w:val="005667DA"/>
  </w:style>
  <w:style w:type="character" w:customStyle="1" w:styleId="WW8Num2z0">
    <w:name w:val="WW8Num2z0"/>
    <w:qFormat/>
    <w:rsid w:val="005667DA"/>
    <w:rPr>
      <w:rFonts w:ascii="Liberation Serif" w:hAnsi="Liberation Serif" w:cs="Liberation Serif"/>
      <w:lang w:val="uk-UA"/>
    </w:rPr>
  </w:style>
  <w:style w:type="character" w:customStyle="1" w:styleId="2">
    <w:name w:val="Основной шрифт абзаца2"/>
    <w:qFormat/>
    <w:rsid w:val="005667DA"/>
  </w:style>
  <w:style w:type="character" w:customStyle="1" w:styleId="WW8Num2z1">
    <w:name w:val="WW8Num2z1"/>
    <w:qFormat/>
    <w:rsid w:val="005667DA"/>
  </w:style>
  <w:style w:type="character" w:customStyle="1" w:styleId="WW8Num2z2">
    <w:name w:val="WW8Num2z2"/>
    <w:qFormat/>
    <w:rsid w:val="005667DA"/>
  </w:style>
  <w:style w:type="character" w:customStyle="1" w:styleId="WW8Num2z3">
    <w:name w:val="WW8Num2z3"/>
    <w:qFormat/>
    <w:rsid w:val="005667DA"/>
  </w:style>
  <w:style w:type="character" w:customStyle="1" w:styleId="WW8Num2z4">
    <w:name w:val="WW8Num2z4"/>
    <w:qFormat/>
    <w:rsid w:val="005667DA"/>
  </w:style>
  <w:style w:type="character" w:customStyle="1" w:styleId="WW8Num2z5">
    <w:name w:val="WW8Num2z5"/>
    <w:qFormat/>
    <w:rsid w:val="005667DA"/>
  </w:style>
  <w:style w:type="character" w:customStyle="1" w:styleId="WW8Num2z6">
    <w:name w:val="WW8Num2z6"/>
    <w:qFormat/>
    <w:rsid w:val="005667DA"/>
  </w:style>
  <w:style w:type="character" w:customStyle="1" w:styleId="WW8Num2z7">
    <w:name w:val="WW8Num2z7"/>
    <w:qFormat/>
    <w:rsid w:val="005667DA"/>
  </w:style>
  <w:style w:type="character" w:customStyle="1" w:styleId="WW8Num2z8">
    <w:name w:val="WW8Num2z8"/>
    <w:qFormat/>
    <w:rsid w:val="005667DA"/>
  </w:style>
  <w:style w:type="character" w:customStyle="1" w:styleId="WW8Num3z0">
    <w:name w:val="WW8Num3z0"/>
    <w:qFormat/>
    <w:rsid w:val="005667DA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5667DA"/>
    <w:rPr>
      <w:rFonts w:ascii="Courier New" w:hAnsi="Courier New" w:cs="Courier New"/>
    </w:rPr>
  </w:style>
  <w:style w:type="character" w:customStyle="1" w:styleId="WW8Num3z2">
    <w:name w:val="WW8Num3z2"/>
    <w:qFormat/>
    <w:rsid w:val="005667DA"/>
    <w:rPr>
      <w:rFonts w:ascii="Wingdings" w:hAnsi="Wingdings" w:cs="Wingdings"/>
    </w:rPr>
  </w:style>
  <w:style w:type="character" w:customStyle="1" w:styleId="WW8Num3z3">
    <w:name w:val="WW8Num3z3"/>
    <w:qFormat/>
    <w:rsid w:val="005667DA"/>
    <w:rPr>
      <w:rFonts w:ascii="Symbol" w:hAnsi="Symbol" w:cs="Symbol"/>
    </w:rPr>
  </w:style>
  <w:style w:type="character" w:customStyle="1" w:styleId="WW8Num4z0">
    <w:name w:val="WW8Num4z0"/>
    <w:qFormat/>
    <w:rsid w:val="005667DA"/>
  </w:style>
  <w:style w:type="character" w:customStyle="1" w:styleId="WW8Num4z2">
    <w:name w:val="WW8Num4z2"/>
    <w:qFormat/>
    <w:rsid w:val="005667DA"/>
  </w:style>
  <w:style w:type="character" w:customStyle="1" w:styleId="WW8Num4z3">
    <w:name w:val="WW8Num4z3"/>
    <w:qFormat/>
    <w:rsid w:val="005667DA"/>
  </w:style>
  <w:style w:type="character" w:customStyle="1" w:styleId="WW8Num4z4">
    <w:name w:val="WW8Num4z4"/>
    <w:qFormat/>
    <w:rsid w:val="005667DA"/>
  </w:style>
  <w:style w:type="character" w:customStyle="1" w:styleId="WW8Num4z5">
    <w:name w:val="WW8Num4z5"/>
    <w:qFormat/>
    <w:rsid w:val="005667DA"/>
  </w:style>
  <w:style w:type="character" w:customStyle="1" w:styleId="WW8Num4z6">
    <w:name w:val="WW8Num4z6"/>
    <w:qFormat/>
    <w:rsid w:val="005667DA"/>
  </w:style>
  <w:style w:type="character" w:customStyle="1" w:styleId="WW8Num4z7">
    <w:name w:val="WW8Num4z7"/>
    <w:qFormat/>
    <w:rsid w:val="005667DA"/>
  </w:style>
  <w:style w:type="character" w:customStyle="1" w:styleId="WW8Num4z8">
    <w:name w:val="WW8Num4z8"/>
    <w:qFormat/>
    <w:rsid w:val="005667DA"/>
  </w:style>
  <w:style w:type="character" w:customStyle="1" w:styleId="WW8Num5z0">
    <w:name w:val="WW8Num5z0"/>
    <w:qFormat/>
    <w:rsid w:val="005667DA"/>
  </w:style>
  <w:style w:type="character" w:customStyle="1" w:styleId="WW8Num5z1">
    <w:name w:val="WW8Num5z1"/>
    <w:qFormat/>
    <w:rsid w:val="005667DA"/>
  </w:style>
  <w:style w:type="character" w:customStyle="1" w:styleId="WW8Num5z2">
    <w:name w:val="WW8Num5z2"/>
    <w:qFormat/>
    <w:rsid w:val="005667DA"/>
  </w:style>
  <w:style w:type="character" w:customStyle="1" w:styleId="WW8Num5z3">
    <w:name w:val="WW8Num5z3"/>
    <w:qFormat/>
    <w:rsid w:val="005667DA"/>
  </w:style>
  <w:style w:type="character" w:customStyle="1" w:styleId="WW8Num5z4">
    <w:name w:val="WW8Num5z4"/>
    <w:qFormat/>
    <w:rsid w:val="005667DA"/>
  </w:style>
  <w:style w:type="character" w:customStyle="1" w:styleId="WW8Num5z5">
    <w:name w:val="WW8Num5z5"/>
    <w:qFormat/>
    <w:rsid w:val="005667DA"/>
  </w:style>
  <w:style w:type="character" w:customStyle="1" w:styleId="WW8Num5z6">
    <w:name w:val="WW8Num5z6"/>
    <w:qFormat/>
    <w:rsid w:val="005667DA"/>
  </w:style>
  <w:style w:type="character" w:customStyle="1" w:styleId="WW8Num5z7">
    <w:name w:val="WW8Num5z7"/>
    <w:qFormat/>
    <w:rsid w:val="005667DA"/>
  </w:style>
  <w:style w:type="character" w:customStyle="1" w:styleId="WW8Num5z8">
    <w:name w:val="WW8Num5z8"/>
    <w:qFormat/>
    <w:rsid w:val="005667DA"/>
  </w:style>
  <w:style w:type="character" w:customStyle="1" w:styleId="WW8Num6z0">
    <w:name w:val="WW8Num6z0"/>
    <w:qFormat/>
    <w:rsid w:val="005667DA"/>
  </w:style>
  <w:style w:type="character" w:customStyle="1" w:styleId="WW8Num6z1">
    <w:name w:val="WW8Num6z1"/>
    <w:qFormat/>
    <w:rsid w:val="005667DA"/>
  </w:style>
  <w:style w:type="character" w:customStyle="1" w:styleId="WW8Num6z2">
    <w:name w:val="WW8Num6z2"/>
    <w:qFormat/>
    <w:rsid w:val="005667DA"/>
  </w:style>
  <w:style w:type="character" w:customStyle="1" w:styleId="WW8Num6z3">
    <w:name w:val="WW8Num6z3"/>
    <w:qFormat/>
    <w:rsid w:val="005667DA"/>
  </w:style>
  <w:style w:type="character" w:customStyle="1" w:styleId="WW8Num6z4">
    <w:name w:val="WW8Num6z4"/>
    <w:qFormat/>
    <w:rsid w:val="005667DA"/>
  </w:style>
  <w:style w:type="character" w:customStyle="1" w:styleId="WW8Num6z5">
    <w:name w:val="WW8Num6z5"/>
    <w:qFormat/>
    <w:rsid w:val="005667DA"/>
  </w:style>
  <w:style w:type="character" w:customStyle="1" w:styleId="WW8Num6z6">
    <w:name w:val="WW8Num6z6"/>
    <w:qFormat/>
    <w:rsid w:val="005667DA"/>
  </w:style>
  <w:style w:type="character" w:customStyle="1" w:styleId="WW8Num6z7">
    <w:name w:val="WW8Num6z7"/>
    <w:qFormat/>
    <w:rsid w:val="005667DA"/>
  </w:style>
  <w:style w:type="character" w:customStyle="1" w:styleId="WW8Num6z8">
    <w:name w:val="WW8Num6z8"/>
    <w:qFormat/>
    <w:rsid w:val="005667DA"/>
  </w:style>
  <w:style w:type="character" w:customStyle="1" w:styleId="WW8Num7z0">
    <w:name w:val="WW8Num7z0"/>
    <w:qFormat/>
    <w:rsid w:val="005667DA"/>
  </w:style>
  <w:style w:type="character" w:customStyle="1" w:styleId="WW8Num8z0">
    <w:name w:val="WW8Num8z0"/>
    <w:qFormat/>
    <w:rsid w:val="005667DA"/>
  </w:style>
  <w:style w:type="character" w:customStyle="1" w:styleId="WW8Num9z0">
    <w:name w:val="WW8Num9z0"/>
    <w:qFormat/>
    <w:rsid w:val="005667DA"/>
  </w:style>
  <w:style w:type="character" w:customStyle="1" w:styleId="WW8Num9z1">
    <w:name w:val="WW8Num9z1"/>
    <w:qFormat/>
    <w:rsid w:val="005667DA"/>
  </w:style>
  <w:style w:type="character" w:customStyle="1" w:styleId="WW8Num9z2">
    <w:name w:val="WW8Num9z2"/>
    <w:qFormat/>
    <w:rsid w:val="005667DA"/>
  </w:style>
  <w:style w:type="character" w:customStyle="1" w:styleId="WW8Num9z3">
    <w:name w:val="WW8Num9z3"/>
    <w:qFormat/>
    <w:rsid w:val="005667DA"/>
  </w:style>
  <w:style w:type="character" w:customStyle="1" w:styleId="WW8Num9z4">
    <w:name w:val="WW8Num9z4"/>
    <w:qFormat/>
    <w:rsid w:val="005667DA"/>
  </w:style>
  <w:style w:type="character" w:customStyle="1" w:styleId="WW8Num9z5">
    <w:name w:val="WW8Num9z5"/>
    <w:qFormat/>
    <w:rsid w:val="005667DA"/>
  </w:style>
  <w:style w:type="character" w:customStyle="1" w:styleId="WW8Num9z6">
    <w:name w:val="WW8Num9z6"/>
    <w:qFormat/>
    <w:rsid w:val="005667DA"/>
  </w:style>
  <w:style w:type="character" w:customStyle="1" w:styleId="WW8Num9z7">
    <w:name w:val="WW8Num9z7"/>
    <w:qFormat/>
    <w:rsid w:val="005667DA"/>
  </w:style>
  <w:style w:type="character" w:customStyle="1" w:styleId="WW8Num9z8">
    <w:name w:val="WW8Num9z8"/>
    <w:qFormat/>
    <w:rsid w:val="005667DA"/>
  </w:style>
  <w:style w:type="character" w:customStyle="1" w:styleId="WW8Num10z0">
    <w:name w:val="WW8Num10z0"/>
    <w:qFormat/>
    <w:rsid w:val="005667DA"/>
  </w:style>
  <w:style w:type="character" w:customStyle="1" w:styleId="WW8Num11z0">
    <w:name w:val="WW8Num11z0"/>
    <w:qFormat/>
    <w:rsid w:val="005667DA"/>
  </w:style>
  <w:style w:type="character" w:customStyle="1" w:styleId="WW8Num11z1">
    <w:name w:val="WW8Num11z1"/>
    <w:qFormat/>
    <w:rsid w:val="005667DA"/>
  </w:style>
  <w:style w:type="character" w:customStyle="1" w:styleId="WW8Num11z2">
    <w:name w:val="WW8Num11z2"/>
    <w:qFormat/>
    <w:rsid w:val="005667DA"/>
  </w:style>
  <w:style w:type="character" w:customStyle="1" w:styleId="WW8Num11z3">
    <w:name w:val="WW8Num11z3"/>
    <w:qFormat/>
    <w:rsid w:val="005667DA"/>
  </w:style>
  <w:style w:type="character" w:customStyle="1" w:styleId="WW8Num11z4">
    <w:name w:val="WW8Num11z4"/>
    <w:qFormat/>
    <w:rsid w:val="005667DA"/>
  </w:style>
  <w:style w:type="character" w:customStyle="1" w:styleId="WW8Num11z5">
    <w:name w:val="WW8Num11z5"/>
    <w:qFormat/>
    <w:rsid w:val="005667DA"/>
  </w:style>
  <w:style w:type="character" w:customStyle="1" w:styleId="WW8Num11z6">
    <w:name w:val="WW8Num11z6"/>
    <w:qFormat/>
    <w:rsid w:val="005667DA"/>
  </w:style>
  <w:style w:type="character" w:customStyle="1" w:styleId="WW8Num11z7">
    <w:name w:val="WW8Num11z7"/>
    <w:qFormat/>
    <w:rsid w:val="005667DA"/>
  </w:style>
  <w:style w:type="character" w:customStyle="1" w:styleId="WW8Num11z8">
    <w:name w:val="WW8Num11z8"/>
    <w:qFormat/>
    <w:rsid w:val="005667DA"/>
  </w:style>
  <w:style w:type="character" w:customStyle="1" w:styleId="WW8Num12z0">
    <w:name w:val="WW8Num12z0"/>
    <w:qFormat/>
    <w:rsid w:val="005667DA"/>
    <w:rPr>
      <w:lang w:val="uk-UA"/>
    </w:rPr>
  </w:style>
  <w:style w:type="character" w:customStyle="1" w:styleId="WW8Num13z0">
    <w:name w:val="WW8Num13z0"/>
    <w:qFormat/>
    <w:rsid w:val="005667DA"/>
  </w:style>
  <w:style w:type="character" w:customStyle="1" w:styleId="WW8Num14z0">
    <w:name w:val="WW8Num14z0"/>
    <w:qFormat/>
    <w:rsid w:val="005667DA"/>
  </w:style>
  <w:style w:type="character" w:customStyle="1" w:styleId="WW8Num15z0">
    <w:name w:val="WW8Num15z0"/>
    <w:qFormat/>
    <w:rsid w:val="005667DA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5667DA"/>
    <w:rPr>
      <w:rFonts w:ascii="Courier New" w:hAnsi="Courier New" w:cs="Courier New"/>
    </w:rPr>
  </w:style>
  <w:style w:type="character" w:customStyle="1" w:styleId="WW8Num15z2">
    <w:name w:val="WW8Num15z2"/>
    <w:qFormat/>
    <w:rsid w:val="005667DA"/>
    <w:rPr>
      <w:rFonts w:ascii="Wingdings" w:hAnsi="Wingdings" w:cs="Wingdings"/>
    </w:rPr>
  </w:style>
  <w:style w:type="character" w:customStyle="1" w:styleId="WW8Num15z3">
    <w:name w:val="WW8Num15z3"/>
    <w:qFormat/>
    <w:rsid w:val="005667DA"/>
    <w:rPr>
      <w:rFonts w:ascii="Symbol" w:hAnsi="Symbol" w:cs="Symbol"/>
    </w:rPr>
  </w:style>
  <w:style w:type="character" w:customStyle="1" w:styleId="WW8Num16z0">
    <w:name w:val="WW8Num16z0"/>
    <w:qFormat/>
    <w:rsid w:val="005667DA"/>
    <w:rPr>
      <w:rFonts w:ascii="Bookman Old Style" w:eastAsia="Times New Roman" w:hAnsi="Bookman Old Style" w:cs="Times New Roman"/>
    </w:rPr>
  </w:style>
  <w:style w:type="character" w:customStyle="1" w:styleId="WW8Num16z1">
    <w:name w:val="WW8Num16z1"/>
    <w:qFormat/>
    <w:rsid w:val="005667DA"/>
    <w:rPr>
      <w:rFonts w:ascii="Courier New" w:hAnsi="Courier New" w:cs="Courier New"/>
    </w:rPr>
  </w:style>
  <w:style w:type="character" w:customStyle="1" w:styleId="WW8Num16z2">
    <w:name w:val="WW8Num16z2"/>
    <w:qFormat/>
    <w:rsid w:val="005667DA"/>
    <w:rPr>
      <w:rFonts w:ascii="Wingdings" w:hAnsi="Wingdings" w:cs="Wingdings"/>
    </w:rPr>
  </w:style>
  <w:style w:type="character" w:customStyle="1" w:styleId="WW8Num16z3">
    <w:name w:val="WW8Num16z3"/>
    <w:qFormat/>
    <w:rsid w:val="005667DA"/>
    <w:rPr>
      <w:rFonts w:ascii="Symbol" w:hAnsi="Symbol" w:cs="Symbol"/>
    </w:rPr>
  </w:style>
  <w:style w:type="character" w:customStyle="1" w:styleId="WW8Num17z0">
    <w:name w:val="WW8Num17z0"/>
    <w:qFormat/>
    <w:rsid w:val="005667DA"/>
  </w:style>
  <w:style w:type="character" w:customStyle="1" w:styleId="WW8Num17z1">
    <w:name w:val="WW8Num17z1"/>
    <w:qFormat/>
    <w:rsid w:val="005667DA"/>
  </w:style>
  <w:style w:type="character" w:customStyle="1" w:styleId="WW8Num17z2">
    <w:name w:val="WW8Num17z2"/>
    <w:qFormat/>
    <w:rsid w:val="005667DA"/>
  </w:style>
  <w:style w:type="character" w:customStyle="1" w:styleId="WW8Num17z3">
    <w:name w:val="WW8Num17z3"/>
    <w:qFormat/>
    <w:rsid w:val="005667DA"/>
  </w:style>
  <w:style w:type="character" w:customStyle="1" w:styleId="WW8Num17z4">
    <w:name w:val="WW8Num17z4"/>
    <w:qFormat/>
    <w:rsid w:val="005667DA"/>
  </w:style>
  <w:style w:type="character" w:customStyle="1" w:styleId="WW8Num17z5">
    <w:name w:val="WW8Num17z5"/>
    <w:qFormat/>
    <w:rsid w:val="005667DA"/>
  </w:style>
  <w:style w:type="character" w:customStyle="1" w:styleId="WW8Num17z6">
    <w:name w:val="WW8Num17z6"/>
    <w:qFormat/>
    <w:rsid w:val="005667DA"/>
  </w:style>
  <w:style w:type="character" w:customStyle="1" w:styleId="WW8Num17z7">
    <w:name w:val="WW8Num17z7"/>
    <w:qFormat/>
    <w:rsid w:val="005667DA"/>
  </w:style>
  <w:style w:type="character" w:customStyle="1" w:styleId="WW8Num17z8">
    <w:name w:val="WW8Num17z8"/>
    <w:qFormat/>
    <w:rsid w:val="005667DA"/>
  </w:style>
  <w:style w:type="character" w:customStyle="1" w:styleId="WW8Num18z0">
    <w:name w:val="WW8Num18z0"/>
    <w:qFormat/>
    <w:rsid w:val="005667DA"/>
    <w:rPr>
      <w:rFonts w:ascii="Times New Roman" w:eastAsia="Calibri" w:hAnsi="Times New Roman" w:cs="Times New Roman"/>
    </w:rPr>
  </w:style>
  <w:style w:type="character" w:customStyle="1" w:styleId="WW8Num18z1">
    <w:name w:val="WW8Num18z1"/>
    <w:qFormat/>
    <w:rsid w:val="005667DA"/>
    <w:rPr>
      <w:rFonts w:ascii="Courier New" w:hAnsi="Courier New" w:cs="Courier New"/>
    </w:rPr>
  </w:style>
  <w:style w:type="character" w:customStyle="1" w:styleId="WW8Num18z2">
    <w:name w:val="WW8Num18z2"/>
    <w:qFormat/>
    <w:rsid w:val="005667DA"/>
    <w:rPr>
      <w:rFonts w:ascii="Wingdings" w:hAnsi="Wingdings" w:cs="Wingdings"/>
    </w:rPr>
  </w:style>
  <w:style w:type="character" w:customStyle="1" w:styleId="WW8Num18z3">
    <w:name w:val="WW8Num18z3"/>
    <w:qFormat/>
    <w:rsid w:val="005667DA"/>
    <w:rPr>
      <w:rFonts w:ascii="Symbol" w:hAnsi="Symbol" w:cs="Symbol"/>
    </w:rPr>
  </w:style>
  <w:style w:type="character" w:customStyle="1" w:styleId="WW8Num19z0">
    <w:name w:val="WW8Num19z0"/>
    <w:qFormat/>
    <w:rsid w:val="005667DA"/>
  </w:style>
  <w:style w:type="character" w:customStyle="1" w:styleId="WW8Num20z0">
    <w:name w:val="WW8Num20z0"/>
    <w:qFormat/>
    <w:rsid w:val="005667DA"/>
  </w:style>
  <w:style w:type="character" w:customStyle="1" w:styleId="WW8Num21z0">
    <w:name w:val="WW8Num21z0"/>
    <w:qFormat/>
    <w:rsid w:val="005667DA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5667DA"/>
    <w:rPr>
      <w:rFonts w:ascii="Courier New" w:hAnsi="Courier New" w:cs="Courier New"/>
    </w:rPr>
  </w:style>
  <w:style w:type="character" w:customStyle="1" w:styleId="WW8Num21z2">
    <w:name w:val="WW8Num21z2"/>
    <w:qFormat/>
    <w:rsid w:val="005667DA"/>
    <w:rPr>
      <w:rFonts w:ascii="Wingdings" w:hAnsi="Wingdings" w:cs="Wingdings"/>
    </w:rPr>
  </w:style>
  <w:style w:type="character" w:customStyle="1" w:styleId="WW8Num21z3">
    <w:name w:val="WW8Num21z3"/>
    <w:qFormat/>
    <w:rsid w:val="005667DA"/>
    <w:rPr>
      <w:rFonts w:ascii="Symbol" w:hAnsi="Symbol" w:cs="Symbol"/>
    </w:rPr>
  </w:style>
  <w:style w:type="character" w:customStyle="1" w:styleId="WW8Num22z0">
    <w:name w:val="WW8Num22z0"/>
    <w:qFormat/>
    <w:rsid w:val="005667DA"/>
  </w:style>
  <w:style w:type="character" w:customStyle="1" w:styleId="WW8Num23z0">
    <w:name w:val="WW8Num23z0"/>
    <w:qFormat/>
    <w:rsid w:val="005667DA"/>
  </w:style>
  <w:style w:type="character" w:customStyle="1" w:styleId="WW8Num24z0">
    <w:name w:val="WW8Num24z0"/>
    <w:qFormat/>
    <w:rsid w:val="005667DA"/>
  </w:style>
  <w:style w:type="character" w:customStyle="1" w:styleId="WW8Num24z1">
    <w:name w:val="WW8Num24z1"/>
    <w:qFormat/>
    <w:rsid w:val="005667DA"/>
  </w:style>
  <w:style w:type="character" w:customStyle="1" w:styleId="WW8Num24z2">
    <w:name w:val="WW8Num24z2"/>
    <w:qFormat/>
    <w:rsid w:val="005667DA"/>
  </w:style>
  <w:style w:type="character" w:customStyle="1" w:styleId="WW8Num24z3">
    <w:name w:val="WW8Num24z3"/>
    <w:qFormat/>
    <w:rsid w:val="005667DA"/>
  </w:style>
  <w:style w:type="character" w:customStyle="1" w:styleId="WW8Num24z4">
    <w:name w:val="WW8Num24z4"/>
    <w:qFormat/>
    <w:rsid w:val="005667DA"/>
  </w:style>
  <w:style w:type="character" w:customStyle="1" w:styleId="WW8Num24z5">
    <w:name w:val="WW8Num24z5"/>
    <w:qFormat/>
    <w:rsid w:val="005667DA"/>
  </w:style>
  <w:style w:type="character" w:customStyle="1" w:styleId="WW8Num24z6">
    <w:name w:val="WW8Num24z6"/>
    <w:qFormat/>
    <w:rsid w:val="005667DA"/>
  </w:style>
  <w:style w:type="character" w:customStyle="1" w:styleId="WW8Num24z7">
    <w:name w:val="WW8Num24z7"/>
    <w:qFormat/>
    <w:rsid w:val="005667DA"/>
  </w:style>
  <w:style w:type="character" w:customStyle="1" w:styleId="WW8Num24z8">
    <w:name w:val="WW8Num24z8"/>
    <w:qFormat/>
    <w:rsid w:val="005667DA"/>
  </w:style>
  <w:style w:type="character" w:customStyle="1" w:styleId="WW8Num25z0">
    <w:name w:val="WW8Num25z0"/>
    <w:qFormat/>
    <w:rsid w:val="005667DA"/>
  </w:style>
  <w:style w:type="character" w:customStyle="1" w:styleId="WW8Num25z1">
    <w:name w:val="WW8Num25z1"/>
    <w:qFormat/>
    <w:rsid w:val="005667DA"/>
  </w:style>
  <w:style w:type="character" w:customStyle="1" w:styleId="WW8Num25z2">
    <w:name w:val="WW8Num25z2"/>
    <w:qFormat/>
    <w:rsid w:val="005667DA"/>
  </w:style>
  <w:style w:type="character" w:customStyle="1" w:styleId="WW8Num25z3">
    <w:name w:val="WW8Num25z3"/>
    <w:qFormat/>
    <w:rsid w:val="005667DA"/>
  </w:style>
  <w:style w:type="character" w:customStyle="1" w:styleId="WW8Num25z4">
    <w:name w:val="WW8Num25z4"/>
    <w:qFormat/>
    <w:rsid w:val="005667DA"/>
  </w:style>
  <w:style w:type="character" w:customStyle="1" w:styleId="WW8Num25z5">
    <w:name w:val="WW8Num25z5"/>
    <w:qFormat/>
    <w:rsid w:val="005667DA"/>
  </w:style>
  <w:style w:type="character" w:customStyle="1" w:styleId="WW8Num25z6">
    <w:name w:val="WW8Num25z6"/>
    <w:qFormat/>
    <w:rsid w:val="005667DA"/>
  </w:style>
  <w:style w:type="character" w:customStyle="1" w:styleId="WW8Num25z7">
    <w:name w:val="WW8Num25z7"/>
    <w:qFormat/>
    <w:rsid w:val="005667DA"/>
  </w:style>
  <w:style w:type="character" w:customStyle="1" w:styleId="WW8Num25z8">
    <w:name w:val="WW8Num25z8"/>
    <w:qFormat/>
    <w:rsid w:val="005667DA"/>
  </w:style>
  <w:style w:type="character" w:customStyle="1" w:styleId="WW8Num26z0">
    <w:name w:val="WW8Num26z0"/>
    <w:qFormat/>
    <w:rsid w:val="005667DA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5667DA"/>
    <w:rPr>
      <w:rFonts w:ascii="Courier New" w:hAnsi="Courier New" w:cs="Courier New"/>
    </w:rPr>
  </w:style>
  <w:style w:type="character" w:customStyle="1" w:styleId="WW8Num26z2">
    <w:name w:val="WW8Num26z2"/>
    <w:qFormat/>
    <w:rsid w:val="005667DA"/>
    <w:rPr>
      <w:rFonts w:ascii="Wingdings" w:hAnsi="Wingdings" w:cs="Wingdings"/>
    </w:rPr>
  </w:style>
  <w:style w:type="character" w:customStyle="1" w:styleId="WW8Num26z3">
    <w:name w:val="WW8Num26z3"/>
    <w:qFormat/>
    <w:rsid w:val="005667DA"/>
    <w:rPr>
      <w:rFonts w:ascii="Symbol" w:hAnsi="Symbol" w:cs="Symbol"/>
    </w:rPr>
  </w:style>
  <w:style w:type="character" w:customStyle="1" w:styleId="WW8Num27z0">
    <w:name w:val="WW8Num27z0"/>
    <w:qFormat/>
    <w:rsid w:val="005667DA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5667DA"/>
    <w:rPr>
      <w:rFonts w:ascii="Courier New" w:hAnsi="Courier New" w:cs="Courier New"/>
    </w:rPr>
  </w:style>
  <w:style w:type="character" w:customStyle="1" w:styleId="WW8Num27z2">
    <w:name w:val="WW8Num27z2"/>
    <w:qFormat/>
    <w:rsid w:val="005667DA"/>
    <w:rPr>
      <w:rFonts w:ascii="Wingdings" w:hAnsi="Wingdings" w:cs="Wingdings"/>
    </w:rPr>
  </w:style>
  <w:style w:type="character" w:customStyle="1" w:styleId="WW8Num27z3">
    <w:name w:val="WW8Num27z3"/>
    <w:qFormat/>
    <w:rsid w:val="005667DA"/>
    <w:rPr>
      <w:rFonts w:ascii="Symbol" w:hAnsi="Symbol" w:cs="Symbol"/>
    </w:rPr>
  </w:style>
  <w:style w:type="character" w:customStyle="1" w:styleId="WW8Num28z0">
    <w:name w:val="WW8Num28z0"/>
    <w:qFormat/>
    <w:rsid w:val="005667DA"/>
  </w:style>
  <w:style w:type="character" w:customStyle="1" w:styleId="WW8Num29z0">
    <w:name w:val="WW8Num29z0"/>
    <w:qFormat/>
    <w:rsid w:val="005667DA"/>
  </w:style>
  <w:style w:type="character" w:customStyle="1" w:styleId="WW8Num29z1">
    <w:name w:val="WW8Num29z1"/>
    <w:qFormat/>
    <w:rsid w:val="005667DA"/>
  </w:style>
  <w:style w:type="character" w:customStyle="1" w:styleId="WW8Num29z2">
    <w:name w:val="WW8Num29z2"/>
    <w:qFormat/>
    <w:rsid w:val="005667DA"/>
  </w:style>
  <w:style w:type="character" w:customStyle="1" w:styleId="WW8Num29z3">
    <w:name w:val="WW8Num29z3"/>
    <w:qFormat/>
    <w:rsid w:val="005667DA"/>
  </w:style>
  <w:style w:type="character" w:customStyle="1" w:styleId="WW8Num29z4">
    <w:name w:val="WW8Num29z4"/>
    <w:qFormat/>
    <w:rsid w:val="005667DA"/>
  </w:style>
  <w:style w:type="character" w:customStyle="1" w:styleId="WW8Num29z5">
    <w:name w:val="WW8Num29z5"/>
    <w:qFormat/>
    <w:rsid w:val="005667DA"/>
  </w:style>
  <w:style w:type="character" w:customStyle="1" w:styleId="WW8Num29z6">
    <w:name w:val="WW8Num29z6"/>
    <w:qFormat/>
    <w:rsid w:val="005667DA"/>
  </w:style>
  <w:style w:type="character" w:customStyle="1" w:styleId="WW8Num29z7">
    <w:name w:val="WW8Num29z7"/>
    <w:qFormat/>
    <w:rsid w:val="005667DA"/>
  </w:style>
  <w:style w:type="character" w:customStyle="1" w:styleId="WW8Num29z8">
    <w:name w:val="WW8Num29z8"/>
    <w:qFormat/>
    <w:rsid w:val="005667DA"/>
  </w:style>
  <w:style w:type="character" w:customStyle="1" w:styleId="WW8Num30z0">
    <w:name w:val="WW8Num30z0"/>
    <w:qFormat/>
    <w:rsid w:val="005667DA"/>
  </w:style>
  <w:style w:type="character" w:customStyle="1" w:styleId="WW8Num30z1">
    <w:name w:val="WW8Num30z1"/>
    <w:qFormat/>
    <w:rsid w:val="005667DA"/>
  </w:style>
  <w:style w:type="character" w:customStyle="1" w:styleId="WW8Num30z2">
    <w:name w:val="WW8Num30z2"/>
    <w:qFormat/>
    <w:rsid w:val="005667DA"/>
  </w:style>
  <w:style w:type="character" w:customStyle="1" w:styleId="WW8Num30z3">
    <w:name w:val="WW8Num30z3"/>
    <w:qFormat/>
    <w:rsid w:val="005667DA"/>
  </w:style>
  <w:style w:type="character" w:customStyle="1" w:styleId="WW8Num30z4">
    <w:name w:val="WW8Num30z4"/>
    <w:qFormat/>
    <w:rsid w:val="005667DA"/>
  </w:style>
  <w:style w:type="character" w:customStyle="1" w:styleId="WW8Num30z5">
    <w:name w:val="WW8Num30z5"/>
    <w:qFormat/>
    <w:rsid w:val="005667DA"/>
  </w:style>
  <w:style w:type="character" w:customStyle="1" w:styleId="WW8Num30z6">
    <w:name w:val="WW8Num30z6"/>
    <w:qFormat/>
    <w:rsid w:val="005667DA"/>
  </w:style>
  <w:style w:type="character" w:customStyle="1" w:styleId="WW8Num30z7">
    <w:name w:val="WW8Num30z7"/>
    <w:qFormat/>
    <w:rsid w:val="005667DA"/>
  </w:style>
  <w:style w:type="character" w:customStyle="1" w:styleId="WW8Num30z8">
    <w:name w:val="WW8Num30z8"/>
    <w:qFormat/>
    <w:rsid w:val="005667DA"/>
  </w:style>
  <w:style w:type="character" w:customStyle="1" w:styleId="WW8Num31z0">
    <w:name w:val="WW8Num31z0"/>
    <w:qFormat/>
    <w:rsid w:val="005667DA"/>
  </w:style>
  <w:style w:type="character" w:customStyle="1" w:styleId="WW8Num32z0">
    <w:name w:val="WW8Num32z0"/>
    <w:qFormat/>
    <w:rsid w:val="005667DA"/>
  </w:style>
  <w:style w:type="character" w:customStyle="1" w:styleId="WW8Num32z1">
    <w:name w:val="WW8Num32z1"/>
    <w:qFormat/>
    <w:rsid w:val="005667DA"/>
  </w:style>
  <w:style w:type="character" w:customStyle="1" w:styleId="WW8Num32z2">
    <w:name w:val="WW8Num32z2"/>
    <w:qFormat/>
    <w:rsid w:val="005667DA"/>
  </w:style>
  <w:style w:type="character" w:customStyle="1" w:styleId="WW8Num32z3">
    <w:name w:val="WW8Num32z3"/>
    <w:qFormat/>
    <w:rsid w:val="005667DA"/>
  </w:style>
  <w:style w:type="character" w:customStyle="1" w:styleId="WW8Num32z4">
    <w:name w:val="WW8Num32z4"/>
    <w:qFormat/>
    <w:rsid w:val="005667DA"/>
  </w:style>
  <w:style w:type="character" w:customStyle="1" w:styleId="WW8Num32z5">
    <w:name w:val="WW8Num32z5"/>
    <w:qFormat/>
    <w:rsid w:val="005667DA"/>
  </w:style>
  <w:style w:type="character" w:customStyle="1" w:styleId="WW8Num32z6">
    <w:name w:val="WW8Num32z6"/>
    <w:qFormat/>
    <w:rsid w:val="005667DA"/>
  </w:style>
  <w:style w:type="character" w:customStyle="1" w:styleId="WW8Num32z7">
    <w:name w:val="WW8Num32z7"/>
    <w:qFormat/>
    <w:rsid w:val="005667DA"/>
  </w:style>
  <w:style w:type="character" w:customStyle="1" w:styleId="WW8Num32z8">
    <w:name w:val="WW8Num32z8"/>
    <w:qFormat/>
    <w:rsid w:val="005667DA"/>
  </w:style>
  <w:style w:type="character" w:customStyle="1" w:styleId="WW8Num33z0">
    <w:name w:val="WW8Num33z0"/>
    <w:qFormat/>
    <w:rsid w:val="005667DA"/>
  </w:style>
  <w:style w:type="character" w:customStyle="1" w:styleId="1">
    <w:name w:val="Основной шрифт абзаца1"/>
    <w:qFormat/>
    <w:rsid w:val="005667DA"/>
  </w:style>
  <w:style w:type="character" w:customStyle="1" w:styleId="HTML">
    <w:name w:val="Стандартный HTML Знак"/>
    <w:qFormat/>
    <w:rsid w:val="005667DA"/>
    <w:rPr>
      <w:rFonts w:ascii="Arial Unicode MS" w:eastAsia="Arial Unicode MS" w:hAnsi="Arial Unicode MS" w:cs="Arial Unicode MS"/>
    </w:rPr>
  </w:style>
  <w:style w:type="character" w:customStyle="1" w:styleId="a3">
    <w:name w:val="Текст выноски Знак"/>
    <w:qFormat/>
    <w:rsid w:val="005667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qFormat/>
    <w:rsid w:val="005667DA"/>
  </w:style>
  <w:style w:type="character" w:styleId="a4">
    <w:name w:val="Strong"/>
    <w:qFormat/>
    <w:rsid w:val="005667DA"/>
    <w:rPr>
      <w:b/>
      <w:bCs/>
    </w:rPr>
  </w:style>
  <w:style w:type="character" w:customStyle="1" w:styleId="a5">
    <w:name w:val="Основной текст с отступом Знак"/>
    <w:basedOn w:val="1"/>
    <w:qFormat/>
    <w:rsid w:val="005667DA"/>
    <w:rPr>
      <w:sz w:val="24"/>
      <w:szCs w:val="24"/>
    </w:rPr>
  </w:style>
  <w:style w:type="character" w:customStyle="1" w:styleId="StyleZakonu">
    <w:name w:val="StyleZakonu Знак"/>
    <w:qFormat/>
    <w:rsid w:val="005667DA"/>
    <w:rPr>
      <w:lang w:val="uk-UA"/>
    </w:rPr>
  </w:style>
  <w:style w:type="character" w:customStyle="1" w:styleId="a6">
    <w:name w:val="Виділення жирним"/>
    <w:qFormat/>
    <w:rsid w:val="005667DA"/>
    <w:rPr>
      <w:b/>
      <w:bCs/>
    </w:rPr>
  </w:style>
  <w:style w:type="character" w:customStyle="1" w:styleId="5">
    <w:name w:val="Основной шрифт абзаца5"/>
    <w:qFormat/>
    <w:rsid w:val="005667DA"/>
  </w:style>
  <w:style w:type="paragraph" w:customStyle="1" w:styleId="a7">
    <w:name w:val="Заголовок"/>
    <w:basedOn w:val="a"/>
    <w:next w:val="a8"/>
    <w:qFormat/>
    <w:rsid w:val="005667DA"/>
    <w:pPr>
      <w:jc w:val="center"/>
    </w:pPr>
    <w:rPr>
      <w:sz w:val="28"/>
      <w:lang w:val="uk-UA"/>
    </w:rPr>
  </w:style>
  <w:style w:type="paragraph" w:styleId="a8">
    <w:name w:val="Body Text"/>
    <w:basedOn w:val="a"/>
    <w:rsid w:val="005667DA"/>
    <w:pPr>
      <w:jc w:val="both"/>
    </w:pPr>
    <w:rPr>
      <w:lang w:val="uk-UA"/>
    </w:rPr>
  </w:style>
  <w:style w:type="paragraph" w:styleId="a9">
    <w:name w:val="List"/>
    <w:basedOn w:val="a8"/>
    <w:rsid w:val="005667DA"/>
    <w:rPr>
      <w:rFonts w:cs="Arial"/>
    </w:rPr>
  </w:style>
  <w:style w:type="paragraph" w:customStyle="1" w:styleId="Caption">
    <w:name w:val="Caption"/>
    <w:basedOn w:val="a"/>
    <w:qFormat/>
    <w:rsid w:val="005667DA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5667DA"/>
    <w:pPr>
      <w:suppressLineNumbers/>
    </w:pPr>
    <w:rPr>
      <w:rFonts w:cs="Arial"/>
    </w:rPr>
  </w:style>
  <w:style w:type="paragraph" w:styleId="ab">
    <w:name w:val="caption"/>
    <w:basedOn w:val="a"/>
    <w:qFormat/>
    <w:rsid w:val="005667DA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5667D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qFormat/>
    <w:rsid w:val="005667DA"/>
    <w:pPr>
      <w:jc w:val="center"/>
    </w:pPr>
    <w:rPr>
      <w:b/>
      <w:bCs/>
      <w:lang w:val="uk-UA"/>
    </w:rPr>
  </w:style>
  <w:style w:type="paragraph" w:customStyle="1" w:styleId="21">
    <w:name w:val="Основной текст 21"/>
    <w:basedOn w:val="a"/>
    <w:qFormat/>
    <w:rsid w:val="005667DA"/>
    <w:rPr>
      <w:b/>
      <w:bCs/>
      <w:sz w:val="28"/>
      <w:lang w:val="uk-UA"/>
    </w:rPr>
  </w:style>
  <w:style w:type="paragraph" w:customStyle="1" w:styleId="31">
    <w:name w:val="Основной текст 31"/>
    <w:basedOn w:val="a"/>
    <w:qFormat/>
    <w:rsid w:val="005667DA"/>
    <w:pPr>
      <w:jc w:val="both"/>
    </w:pPr>
    <w:rPr>
      <w:b/>
      <w:bCs/>
      <w:lang w:val="uk-UA"/>
    </w:rPr>
  </w:style>
  <w:style w:type="paragraph" w:customStyle="1" w:styleId="11">
    <w:name w:val="1"/>
    <w:basedOn w:val="a"/>
    <w:qFormat/>
    <w:rsid w:val="005667DA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sid w:val="005667DA"/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5667DA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5667DA"/>
    <w:rPr>
      <w:rFonts w:ascii="Verdana" w:hAnsi="Verdana" w:cs="Verdana"/>
      <w:sz w:val="20"/>
      <w:szCs w:val="20"/>
      <w:lang w:val="en-US"/>
    </w:rPr>
  </w:style>
  <w:style w:type="paragraph" w:styleId="HTML0">
    <w:name w:val="HTML Preformatted"/>
    <w:basedOn w:val="a"/>
    <w:qFormat/>
    <w:rsid w:val="00566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">
    <w:name w:val="Balloon Text"/>
    <w:basedOn w:val="a"/>
    <w:qFormat/>
    <w:rsid w:val="005667DA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 Знак Знак Знак"/>
    <w:basedOn w:val="a"/>
    <w:qFormat/>
    <w:rsid w:val="005667DA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qFormat/>
    <w:rsid w:val="005667DA"/>
    <w:rPr>
      <w:rFonts w:ascii="Verdana" w:hAnsi="Verdana" w:cs="Verdana"/>
      <w:sz w:val="20"/>
      <w:szCs w:val="20"/>
      <w:lang w:val="en-US"/>
    </w:rPr>
  </w:style>
  <w:style w:type="paragraph" w:customStyle="1" w:styleId="p4">
    <w:name w:val="p4"/>
    <w:basedOn w:val="a"/>
    <w:qFormat/>
    <w:rsid w:val="005667DA"/>
    <w:pPr>
      <w:spacing w:before="280" w:after="280"/>
    </w:pPr>
  </w:style>
  <w:style w:type="paragraph" w:customStyle="1" w:styleId="af1">
    <w:name w:val="Содержимое таблицы"/>
    <w:basedOn w:val="a"/>
    <w:qFormat/>
    <w:rsid w:val="005667DA"/>
    <w:pPr>
      <w:suppressLineNumbers/>
    </w:pPr>
    <w:rPr>
      <w:lang w:val="uk-UA"/>
    </w:rPr>
  </w:style>
  <w:style w:type="paragraph" w:customStyle="1" w:styleId="p6">
    <w:name w:val="p6"/>
    <w:basedOn w:val="a"/>
    <w:qFormat/>
    <w:rsid w:val="005667DA"/>
    <w:pPr>
      <w:spacing w:before="280" w:after="280"/>
    </w:pPr>
  </w:style>
  <w:style w:type="paragraph" w:styleId="af2">
    <w:name w:val="List Paragraph"/>
    <w:basedOn w:val="a"/>
    <w:qFormat/>
    <w:rsid w:val="005667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rsid w:val="005667DA"/>
    <w:rPr>
      <w:rFonts w:cs="Liberation Serif;Times New Roma"/>
      <w:kern w:val="2"/>
      <w:sz w:val="24"/>
      <w:szCs w:val="24"/>
      <w:lang w:eastAsia="ar-SA" w:bidi="hi-IN"/>
    </w:rPr>
  </w:style>
  <w:style w:type="paragraph" w:styleId="af4">
    <w:name w:val="Body Text Indent"/>
    <w:basedOn w:val="a"/>
    <w:rsid w:val="005667DA"/>
    <w:pPr>
      <w:spacing w:after="120"/>
      <w:ind w:left="283"/>
    </w:pPr>
  </w:style>
  <w:style w:type="paragraph" w:customStyle="1" w:styleId="StyleZakonu0">
    <w:name w:val="StyleZakonu"/>
    <w:basedOn w:val="a"/>
    <w:qFormat/>
    <w:rsid w:val="005667DA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5">
    <w:name w:val="Normal (Web)"/>
    <w:basedOn w:val="a"/>
    <w:qFormat/>
    <w:rsid w:val="005667DA"/>
    <w:pPr>
      <w:spacing w:before="280" w:after="280"/>
    </w:pPr>
  </w:style>
  <w:style w:type="paragraph" w:styleId="3">
    <w:name w:val="Body Text Indent 3"/>
    <w:basedOn w:val="a"/>
    <w:qFormat/>
    <w:rsid w:val="005667DA"/>
    <w:pPr>
      <w:ind w:left="283"/>
    </w:pPr>
    <w:rPr>
      <w:sz w:val="16"/>
      <w:szCs w:val="16"/>
    </w:rPr>
  </w:style>
  <w:style w:type="paragraph" w:customStyle="1" w:styleId="13">
    <w:name w:val="Обычный (веб)1"/>
    <w:basedOn w:val="a"/>
    <w:qFormat/>
    <w:rsid w:val="005667DA"/>
    <w:pPr>
      <w:spacing w:before="280" w:after="280"/>
    </w:pPr>
  </w:style>
  <w:style w:type="numbering" w:customStyle="1" w:styleId="WW8Num3">
    <w:name w:val="WW8Num3"/>
    <w:qFormat/>
    <w:rsid w:val="005667DA"/>
  </w:style>
  <w:style w:type="paragraph" w:customStyle="1" w:styleId="western">
    <w:name w:val="western"/>
    <w:basedOn w:val="a"/>
    <w:rsid w:val="006D004E"/>
    <w:pPr>
      <w:suppressAutoHyphens w:val="0"/>
      <w:spacing w:before="280" w:after="142" w:line="276" w:lineRule="auto"/>
    </w:pPr>
    <w:rPr>
      <w:color w:val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27167-16BC-4F70-A70C-4A939522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8528</Words>
  <Characters>4861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Одержувач: держбюджет м</vt:lpstr>
    </vt:vector>
  </TitlesOfParts>
  <Company>Reanimator Extreme Edition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Одержувач: держбюджет м</dc:title>
  <dc:creator>*</dc:creator>
  <cp:lastModifiedBy>Smirnova</cp:lastModifiedBy>
  <cp:revision>3</cp:revision>
  <cp:lastPrinted>2022-09-16T08:08:00Z</cp:lastPrinted>
  <dcterms:created xsi:type="dcterms:W3CDTF">2022-09-16T06:34:00Z</dcterms:created>
  <dcterms:modified xsi:type="dcterms:W3CDTF">2022-09-16T08:10:00Z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