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5455285</wp:posOffset>
                </wp:positionH>
                <wp:positionV relativeFrom="paragraph">
                  <wp:posOffset>-464820</wp:posOffset>
                </wp:positionV>
                <wp:extent cx="613410" cy="2184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20" cy="2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55pt;margin-top:-36.6pt;width:48.2pt;height:17.1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19.08.2019 р.</w:t>
      </w:r>
      <w:r>
        <w:rPr>
          <w:sz w:val="28"/>
          <w:szCs w:val="28"/>
          <w:lang w:val="ru-RU"/>
        </w:rPr>
        <w:t xml:space="preserve">                                       м.Покров                                              №</w:t>
      </w:r>
      <w:r>
        <w:rPr>
          <w:sz w:val="28"/>
          <w:szCs w:val="28"/>
          <w:lang w:val="uk-UA"/>
        </w:rPr>
        <w:t>349-р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документації на капітальний ремонт м’яких покрівель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м’якої покрівлі житлового фонду в м. Покров Дніпропетровської області по об’єктам:</w:t>
      </w:r>
    </w:p>
    <w:p>
      <w:pPr>
        <w:pStyle w:val="NormalWeb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DFEFD" w:val="clear"/>
        </w:rPr>
        <w:t>«Капітальний ремонт м’якої покрівлі житлового будинку №9 по вул. Чіатурська в м. Покров Дніпропетровської облас</w:t>
      </w:r>
      <w:r>
        <w:rPr>
          <w:sz w:val="28"/>
          <w:szCs w:val="28"/>
          <w:shd w:fill="FDFEFD" w:val="clear"/>
        </w:rPr>
        <w:t xml:space="preserve">ті». </w:t>
      </w:r>
      <w:r>
        <w:rPr>
          <w:sz w:val="28"/>
          <w:szCs w:val="28"/>
        </w:rPr>
        <w:t>Загальна кошторисна вартість будівництва складає 644,222 тис.грн., в тому числі будівельні роботи – 514,174 тис.грн., інші витрати – 130,048 тис.грн.;</w:t>
      </w:r>
    </w:p>
    <w:p>
      <w:pPr>
        <w:pStyle w:val="NormalWeb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DFEFD" w:val="clear"/>
        </w:rPr>
        <w:t xml:space="preserve">«Капітальний ремонт м’якої покрівлі житлового будинку №31 по вул. Соборна в м. Покров Дніпропетровської області». </w:t>
      </w:r>
      <w:r>
        <w:rPr>
          <w:sz w:val="28"/>
          <w:szCs w:val="28"/>
        </w:rPr>
        <w:t>Загальна кошторисна вартість будівництва складає 474,481 тис.грн., в тому числі будівельні роботи –      375,286 тис.грн., інші витрати – 99,195 тис.грн.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19882-6E99-461A-9214-55257775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251</TotalTime>
  <Application>LibreOffice/6.1.4.2$Windows_x86 LibreOffice_project/9d0f32d1f0b509096fd65e0d4bec26ddd1938fd3</Application>
  <Pages>2</Pages>
  <Words>169</Words>
  <Characters>1219</Characters>
  <CharactersWithSpaces>1482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2019-08-30T11:04:57Z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